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E62A6" w14:textId="69DC935F" w:rsidR="005D134B" w:rsidRPr="00EA79BD" w:rsidRDefault="009A07D6" w:rsidP="009A07D6">
      <w:pPr>
        <w:jc w:val="center"/>
        <w:rPr>
          <w:rFonts w:ascii="ＭＳ 明朝" w:eastAsia="ＭＳ 明朝" w:hAnsi="ＭＳ 明朝"/>
          <w:sz w:val="24"/>
          <w:szCs w:val="24"/>
        </w:rPr>
      </w:pPr>
      <w:r w:rsidRPr="00EA79BD">
        <w:rPr>
          <w:rFonts w:ascii="ＭＳ 明朝" w:eastAsia="ＭＳ 明朝" w:hAnsi="ＭＳ 明朝" w:hint="eastAsia"/>
          <w:sz w:val="24"/>
          <w:szCs w:val="24"/>
        </w:rPr>
        <w:t>三田市</w:t>
      </w:r>
      <w:r w:rsidR="00E3067C">
        <w:rPr>
          <w:rFonts w:ascii="ＭＳ 明朝" w:eastAsia="ＭＳ 明朝" w:hAnsi="ＭＳ 明朝" w:hint="eastAsia"/>
          <w:sz w:val="24"/>
          <w:szCs w:val="24"/>
        </w:rPr>
        <w:t>立</w:t>
      </w:r>
      <w:r w:rsidR="005036CF" w:rsidRPr="00EA79BD">
        <w:rPr>
          <w:rFonts w:ascii="ＭＳ 明朝" w:eastAsia="ＭＳ 明朝" w:hAnsi="ＭＳ 明朝" w:hint="eastAsia"/>
          <w:sz w:val="24"/>
          <w:szCs w:val="24"/>
        </w:rPr>
        <w:t>学校勤怠</w:t>
      </w:r>
      <w:r w:rsidRPr="00EA79BD">
        <w:rPr>
          <w:rFonts w:ascii="ＭＳ 明朝" w:eastAsia="ＭＳ 明朝" w:hAnsi="ＭＳ 明朝" w:hint="eastAsia"/>
          <w:sz w:val="24"/>
          <w:szCs w:val="24"/>
        </w:rPr>
        <w:t>管理システム</w:t>
      </w:r>
      <w:r w:rsidR="004368AA" w:rsidRPr="00EA79BD">
        <w:rPr>
          <w:rFonts w:ascii="ＭＳ 明朝" w:eastAsia="ＭＳ 明朝" w:hAnsi="ＭＳ 明朝" w:hint="eastAsia"/>
          <w:sz w:val="24"/>
          <w:szCs w:val="24"/>
        </w:rPr>
        <w:t>導入</w:t>
      </w:r>
      <w:r w:rsidR="00E3067C">
        <w:rPr>
          <w:rFonts w:ascii="ＭＳ 明朝" w:eastAsia="ＭＳ 明朝" w:hAnsi="ＭＳ 明朝" w:hint="eastAsia"/>
          <w:sz w:val="24"/>
          <w:szCs w:val="24"/>
        </w:rPr>
        <w:t xml:space="preserve">　</w:t>
      </w:r>
      <w:r w:rsidR="005D134B" w:rsidRPr="00EA79BD">
        <w:rPr>
          <w:rFonts w:ascii="ＭＳ 明朝" w:eastAsia="ＭＳ 明朝" w:hAnsi="ＭＳ 明朝"/>
          <w:sz w:val="24"/>
          <w:szCs w:val="24"/>
        </w:rPr>
        <w:t>仕様書</w:t>
      </w:r>
    </w:p>
    <w:p w14:paraId="2FDB5FD5" w14:textId="77777777" w:rsidR="005036CF" w:rsidRPr="00EA79BD" w:rsidRDefault="005036CF" w:rsidP="005036CF">
      <w:pPr>
        <w:jc w:val="right"/>
        <w:rPr>
          <w:rFonts w:ascii="Tahoma" w:hAnsi="Tahoma" w:cs="Tahoma"/>
          <w:sz w:val="22"/>
        </w:rPr>
      </w:pPr>
      <w:r w:rsidRPr="00EA79BD">
        <w:rPr>
          <w:rFonts w:ascii="Tahoma" w:hAnsi="Tahoma" w:cs="Tahoma" w:hint="eastAsia"/>
          <w:sz w:val="22"/>
        </w:rPr>
        <w:t>三田市教育委員会教育総務課</w:t>
      </w:r>
    </w:p>
    <w:p w14:paraId="0DF84D04" w14:textId="77777777" w:rsidR="005036CF" w:rsidRPr="00EA79BD" w:rsidRDefault="005036CF" w:rsidP="005036CF">
      <w:pPr>
        <w:rPr>
          <w:rFonts w:ascii="ＭＳ ゴシック" w:eastAsia="ＭＳ ゴシック" w:hAnsi="ＭＳ ゴシック" w:cs="Tahoma"/>
          <w:sz w:val="24"/>
          <w:szCs w:val="24"/>
        </w:rPr>
      </w:pPr>
      <w:r w:rsidRPr="00EA79BD">
        <w:rPr>
          <w:rFonts w:ascii="ＭＳ ゴシック" w:eastAsia="ＭＳ ゴシック" w:hAnsi="ＭＳ ゴシック" w:cs="Tahoma" w:hint="eastAsia"/>
          <w:sz w:val="24"/>
          <w:szCs w:val="24"/>
        </w:rPr>
        <w:t>１．物品名</w:t>
      </w:r>
    </w:p>
    <w:p w14:paraId="09AF55BE" w14:textId="77777777" w:rsidR="005036CF" w:rsidRPr="00EA79BD" w:rsidRDefault="005036CF" w:rsidP="005036CF">
      <w:pPr>
        <w:rPr>
          <w:rFonts w:ascii="ＭＳ 明朝" w:eastAsia="ＭＳ 明朝" w:hAnsi="ＭＳ 明朝" w:cs="Tahoma"/>
          <w:sz w:val="24"/>
          <w:szCs w:val="24"/>
          <w:bdr w:val="single" w:sz="4" w:space="0" w:color="auto"/>
        </w:rPr>
      </w:pPr>
      <w:r w:rsidRPr="00EA79BD">
        <w:rPr>
          <w:rFonts w:ascii="ＭＳ 明朝" w:eastAsia="ＭＳ 明朝" w:hAnsi="ＭＳ 明朝" w:cs="Tahoma" w:hint="eastAsia"/>
          <w:sz w:val="24"/>
          <w:szCs w:val="24"/>
        </w:rPr>
        <w:t xml:space="preserve">　　三田市立学校勤怠管理システム</w:t>
      </w:r>
    </w:p>
    <w:p w14:paraId="267911D9" w14:textId="77777777" w:rsidR="005036CF" w:rsidRPr="00EA79BD" w:rsidRDefault="005036CF" w:rsidP="005036CF">
      <w:pPr>
        <w:ind w:firstLineChars="100" w:firstLine="240"/>
        <w:rPr>
          <w:rFonts w:ascii="ＭＳ 明朝" w:eastAsia="ＭＳ 明朝" w:hAnsi="ＭＳ 明朝" w:cs="Tahoma"/>
          <w:sz w:val="24"/>
          <w:szCs w:val="24"/>
          <w:bdr w:val="single" w:sz="4" w:space="0" w:color="auto"/>
        </w:rPr>
      </w:pPr>
    </w:p>
    <w:p w14:paraId="0DAE71AD" w14:textId="77777777" w:rsidR="005036CF" w:rsidRPr="00EA79BD" w:rsidRDefault="005036CF" w:rsidP="005036CF">
      <w:pPr>
        <w:rPr>
          <w:rFonts w:ascii="ＭＳ ゴシック" w:eastAsia="ＭＳ ゴシック" w:hAnsi="ＭＳ ゴシック" w:cs="Tahoma"/>
          <w:sz w:val="24"/>
          <w:szCs w:val="24"/>
          <w:bdr w:val="single" w:sz="4" w:space="0" w:color="auto"/>
        </w:rPr>
      </w:pPr>
      <w:r w:rsidRPr="00EA79BD">
        <w:rPr>
          <w:rFonts w:ascii="ＭＳ ゴシック" w:eastAsia="ＭＳ ゴシック" w:hAnsi="ＭＳ ゴシック" w:cs="Tahoma" w:hint="eastAsia"/>
          <w:sz w:val="24"/>
          <w:szCs w:val="24"/>
        </w:rPr>
        <w:t>２．導入の目的</w:t>
      </w:r>
    </w:p>
    <w:p w14:paraId="784BA407" w14:textId="77777777" w:rsidR="005036CF" w:rsidRPr="00EA79BD" w:rsidRDefault="00D85A02" w:rsidP="00D85A02">
      <w:pPr>
        <w:ind w:left="480" w:hangingChars="200" w:hanging="480"/>
        <w:rPr>
          <w:rFonts w:ascii="ＭＳ 明朝" w:eastAsia="ＭＳ 明朝" w:hAnsi="ＭＳ 明朝"/>
          <w:sz w:val="24"/>
          <w:szCs w:val="24"/>
        </w:rPr>
      </w:pPr>
      <w:r w:rsidRPr="00EA79BD">
        <w:rPr>
          <w:rFonts w:ascii="ＭＳ 明朝" w:eastAsia="ＭＳ 明朝" w:hAnsi="ＭＳ 明朝" w:hint="eastAsia"/>
          <w:sz w:val="24"/>
          <w:szCs w:val="24"/>
        </w:rPr>
        <w:t xml:space="preserve">　　三田市立学校では、現在、押印や紙面記入による勤怠および服務処理を行っている。また、出退勤</w:t>
      </w:r>
      <w:r w:rsidR="00771C35" w:rsidRPr="00EA79BD">
        <w:rPr>
          <w:rFonts w:ascii="ＭＳ 明朝" w:eastAsia="ＭＳ 明朝" w:hAnsi="ＭＳ 明朝" w:hint="eastAsia"/>
          <w:sz w:val="24"/>
          <w:szCs w:val="24"/>
        </w:rPr>
        <w:t>記録については、教職員各自</w:t>
      </w:r>
      <w:r w:rsidRPr="00EA79BD">
        <w:rPr>
          <w:rFonts w:ascii="ＭＳ 明朝" w:eastAsia="ＭＳ 明朝" w:hAnsi="ＭＳ 明朝" w:hint="eastAsia"/>
          <w:sz w:val="24"/>
          <w:szCs w:val="24"/>
        </w:rPr>
        <w:t>の</w:t>
      </w:r>
      <w:r w:rsidR="00771C35" w:rsidRPr="00EA79BD">
        <w:rPr>
          <w:rFonts w:ascii="ＭＳ 明朝" w:eastAsia="ＭＳ 明朝" w:hAnsi="ＭＳ 明朝" w:hint="eastAsia"/>
          <w:sz w:val="24"/>
          <w:szCs w:val="24"/>
        </w:rPr>
        <w:t>自己申告による入力記録</w:t>
      </w:r>
      <w:r w:rsidRPr="00EA79BD">
        <w:rPr>
          <w:rFonts w:ascii="ＭＳ 明朝" w:eastAsia="ＭＳ 明朝" w:hAnsi="ＭＳ 明朝" w:hint="eastAsia"/>
          <w:sz w:val="24"/>
          <w:szCs w:val="24"/>
        </w:rPr>
        <w:t>となっている。本業務は</w:t>
      </w:r>
      <w:r w:rsidRPr="00EA79BD">
        <w:rPr>
          <w:rFonts w:ascii="ＭＳ 明朝" w:eastAsia="ＭＳ 明朝" w:hAnsi="ＭＳ 明朝"/>
          <w:sz w:val="24"/>
          <w:szCs w:val="24"/>
        </w:rPr>
        <w:t>、</w:t>
      </w:r>
      <w:r w:rsidRPr="00EA79BD">
        <w:rPr>
          <w:rFonts w:ascii="ＭＳ 明朝" w:eastAsia="ＭＳ 明朝" w:hAnsi="ＭＳ 明朝" w:hint="eastAsia"/>
          <w:sz w:val="24"/>
          <w:szCs w:val="24"/>
        </w:rPr>
        <w:t>教職員</w:t>
      </w:r>
      <w:r w:rsidRPr="00EA79BD">
        <w:rPr>
          <w:rFonts w:ascii="ＭＳ 明朝" w:eastAsia="ＭＳ 明朝" w:hAnsi="ＭＳ 明朝"/>
          <w:sz w:val="24"/>
          <w:szCs w:val="24"/>
        </w:rPr>
        <w:t>の労働時間の「客観的な把握」</w:t>
      </w:r>
      <w:r w:rsidRPr="00EA79BD">
        <w:rPr>
          <w:rFonts w:ascii="ＭＳ 明朝" w:eastAsia="ＭＳ 明朝" w:hAnsi="ＭＳ 明朝" w:hint="eastAsia"/>
          <w:sz w:val="24"/>
          <w:szCs w:val="24"/>
        </w:rPr>
        <w:t>（</w:t>
      </w:r>
      <w:r w:rsidRPr="00EA79BD">
        <w:rPr>
          <w:rFonts w:ascii="ＭＳ 明朝" w:eastAsia="ＭＳ 明朝" w:hAnsi="ＭＳ 明朝"/>
          <w:sz w:val="24"/>
          <w:szCs w:val="24"/>
        </w:rPr>
        <w:t>労働安全衛生法2019年4月</w:t>
      </w:r>
      <w:r w:rsidRPr="00EA79BD">
        <w:rPr>
          <w:rFonts w:ascii="ＭＳ 明朝" w:eastAsia="ＭＳ 明朝" w:hAnsi="ＭＳ 明朝" w:hint="eastAsia"/>
          <w:sz w:val="24"/>
          <w:szCs w:val="24"/>
        </w:rPr>
        <w:t>改正）や</w:t>
      </w:r>
      <w:r w:rsidRPr="00EA79BD">
        <w:rPr>
          <w:rFonts w:ascii="ＭＳ 明朝" w:eastAsia="ＭＳ 明朝" w:hAnsi="ＭＳ 明朝"/>
          <w:sz w:val="24"/>
          <w:szCs w:val="24"/>
        </w:rPr>
        <w:t>、202</w:t>
      </w:r>
      <w:r w:rsidRPr="00EA79BD">
        <w:rPr>
          <w:rFonts w:ascii="ＭＳ 明朝" w:eastAsia="ＭＳ 明朝" w:hAnsi="ＭＳ 明朝" w:hint="eastAsia"/>
          <w:sz w:val="24"/>
          <w:szCs w:val="24"/>
        </w:rPr>
        <w:t>5</w:t>
      </w:r>
      <w:r w:rsidRPr="00EA79BD">
        <w:rPr>
          <w:rFonts w:ascii="ＭＳ 明朝" w:eastAsia="ＭＳ 明朝" w:hAnsi="ＭＳ 明朝"/>
          <w:sz w:val="24"/>
          <w:szCs w:val="24"/>
        </w:rPr>
        <w:t>年</w:t>
      </w:r>
      <w:r w:rsidRPr="00EA79BD">
        <w:rPr>
          <w:rFonts w:ascii="ＭＳ 明朝" w:eastAsia="ＭＳ 明朝" w:hAnsi="ＭＳ 明朝" w:hint="eastAsia"/>
          <w:sz w:val="24"/>
          <w:szCs w:val="24"/>
        </w:rPr>
        <w:t>開始「公立の義務教育諸学校の教職員の給与等に関する特別措置法の一部改正」に伴う</w:t>
      </w:r>
      <w:r w:rsidRPr="00EA79BD">
        <w:rPr>
          <w:rFonts w:ascii="ＭＳ 明朝" w:eastAsia="ＭＳ 明朝" w:hAnsi="ＭＳ 明朝"/>
          <w:sz w:val="24"/>
          <w:szCs w:val="24"/>
        </w:rPr>
        <w:t>、</w:t>
      </w:r>
      <w:r w:rsidRPr="00EA79BD">
        <w:rPr>
          <w:rFonts w:ascii="ＭＳ 明朝" w:eastAsia="ＭＳ 明朝" w:hAnsi="ＭＳ 明朝" w:hint="eastAsia"/>
          <w:sz w:val="24"/>
          <w:szCs w:val="24"/>
        </w:rPr>
        <w:t>教職員の労働時間等の</w:t>
      </w:r>
      <w:r w:rsidR="00771C35" w:rsidRPr="00EA79BD">
        <w:rPr>
          <w:rFonts w:ascii="ＭＳ 明朝" w:eastAsia="ＭＳ 明朝" w:hAnsi="ＭＳ 明朝" w:hint="eastAsia"/>
          <w:sz w:val="24"/>
          <w:szCs w:val="24"/>
        </w:rPr>
        <w:t>適切な</w:t>
      </w:r>
      <w:r w:rsidRPr="00EA79BD">
        <w:rPr>
          <w:rFonts w:ascii="ＭＳ 明朝" w:eastAsia="ＭＳ 明朝" w:hAnsi="ＭＳ 明朝"/>
          <w:sz w:val="24"/>
          <w:szCs w:val="24"/>
        </w:rPr>
        <w:t>管理</w:t>
      </w:r>
      <w:r w:rsidR="00771C35" w:rsidRPr="00EA79BD">
        <w:rPr>
          <w:rFonts w:ascii="ＭＳ 明朝" w:eastAsia="ＭＳ 明朝" w:hAnsi="ＭＳ 明朝" w:hint="eastAsia"/>
          <w:sz w:val="24"/>
          <w:szCs w:val="24"/>
        </w:rPr>
        <w:t>及び業務</w:t>
      </w:r>
      <w:r w:rsidRPr="00EA79BD">
        <w:rPr>
          <w:rFonts w:ascii="ＭＳ 明朝" w:eastAsia="ＭＳ 明朝" w:hAnsi="ＭＳ 明朝" w:hint="eastAsia"/>
          <w:sz w:val="24"/>
          <w:szCs w:val="24"/>
        </w:rPr>
        <w:t>効率化</w:t>
      </w:r>
      <w:r w:rsidR="00771C35" w:rsidRPr="00EA79BD">
        <w:rPr>
          <w:rFonts w:ascii="ＭＳ 明朝" w:eastAsia="ＭＳ 明朝" w:hAnsi="ＭＳ 明朝" w:hint="eastAsia"/>
          <w:sz w:val="24"/>
          <w:szCs w:val="24"/>
        </w:rPr>
        <w:t>の</w:t>
      </w:r>
      <w:r w:rsidRPr="00EA79BD">
        <w:rPr>
          <w:rFonts w:ascii="ＭＳ 明朝" w:eastAsia="ＭＳ 明朝" w:hAnsi="ＭＳ 明朝"/>
          <w:sz w:val="24"/>
          <w:szCs w:val="24"/>
        </w:rPr>
        <w:t>必要</w:t>
      </w:r>
      <w:r w:rsidR="00771C35" w:rsidRPr="00EA79BD">
        <w:rPr>
          <w:rFonts w:ascii="ＭＳ 明朝" w:eastAsia="ＭＳ 明朝" w:hAnsi="ＭＳ 明朝" w:hint="eastAsia"/>
          <w:sz w:val="24"/>
          <w:szCs w:val="24"/>
        </w:rPr>
        <w:t>性</w:t>
      </w:r>
      <w:r w:rsidRPr="00EA79BD">
        <w:rPr>
          <w:rFonts w:ascii="ＭＳ 明朝" w:eastAsia="ＭＳ 明朝" w:hAnsi="ＭＳ 明朝" w:hint="eastAsia"/>
          <w:sz w:val="24"/>
          <w:szCs w:val="24"/>
        </w:rPr>
        <w:t>か</w:t>
      </w:r>
      <w:r w:rsidR="00771C35" w:rsidRPr="00EA79BD">
        <w:rPr>
          <w:rFonts w:ascii="ＭＳ 明朝" w:eastAsia="ＭＳ 明朝" w:hAnsi="ＭＳ 明朝" w:hint="eastAsia"/>
          <w:sz w:val="24"/>
          <w:szCs w:val="24"/>
        </w:rPr>
        <w:t>ら、電磁的記録による適正な管理が可能となる勤怠管理システムを導入し、教職員の働き方改革推進を</w:t>
      </w:r>
      <w:r w:rsidRPr="00EA79BD">
        <w:rPr>
          <w:rFonts w:ascii="ＭＳ 明朝" w:eastAsia="ＭＳ 明朝" w:hAnsi="ＭＳ 明朝" w:hint="eastAsia"/>
          <w:sz w:val="24"/>
          <w:szCs w:val="24"/>
        </w:rPr>
        <w:t>目的とする。</w:t>
      </w:r>
    </w:p>
    <w:p w14:paraId="08E0AADD" w14:textId="77777777" w:rsidR="00D85A02" w:rsidRPr="00EA79BD" w:rsidRDefault="00D85A02" w:rsidP="00D85A02">
      <w:pPr>
        <w:rPr>
          <w:rFonts w:ascii="ＭＳ 明朝" w:eastAsia="ＭＳ 明朝" w:hAnsi="ＭＳ 明朝" w:cs="Tahoma"/>
          <w:sz w:val="24"/>
          <w:szCs w:val="24"/>
          <w:bdr w:val="single" w:sz="4" w:space="0" w:color="auto"/>
        </w:rPr>
      </w:pPr>
    </w:p>
    <w:p w14:paraId="2E079FC0" w14:textId="77777777" w:rsidR="00D85A02" w:rsidRPr="00EA79BD" w:rsidRDefault="00D85A02" w:rsidP="00D85A02">
      <w:pPr>
        <w:rPr>
          <w:rFonts w:ascii="ＭＳ ゴシック" w:eastAsia="ＭＳ ゴシック" w:hAnsi="ＭＳ ゴシック" w:cs="Tahoma"/>
          <w:sz w:val="24"/>
          <w:szCs w:val="24"/>
        </w:rPr>
      </w:pPr>
      <w:r w:rsidRPr="00EA79BD">
        <w:rPr>
          <w:rFonts w:ascii="ＭＳ ゴシック" w:eastAsia="ＭＳ ゴシック" w:hAnsi="ＭＳ ゴシック" w:cs="Tahoma" w:hint="eastAsia"/>
          <w:sz w:val="24"/>
          <w:szCs w:val="24"/>
        </w:rPr>
        <w:t>３．設置場所</w:t>
      </w:r>
    </w:p>
    <w:p w14:paraId="75885CD1" w14:textId="77777777" w:rsidR="00D85A02" w:rsidRPr="00EA79BD" w:rsidRDefault="00D85A02" w:rsidP="00D85A02">
      <w:pPr>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w:t>
      </w:r>
      <w:r w:rsidR="002B4459" w:rsidRPr="00EA79BD">
        <w:rPr>
          <w:rFonts w:ascii="ＭＳ 明朝" w:eastAsia="ＭＳ 明朝" w:hAnsi="ＭＳ 明朝" w:cs="Tahoma" w:hint="eastAsia"/>
          <w:sz w:val="24"/>
          <w:szCs w:val="24"/>
        </w:rPr>
        <w:t>市内29</w:t>
      </w:r>
      <w:r w:rsidRPr="00EA79BD">
        <w:rPr>
          <w:rFonts w:ascii="ＭＳ 明朝" w:eastAsia="ＭＳ 明朝" w:hAnsi="ＭＳ 明朝" w:cs="Tahoma" w:hint="eastAsia"/>
          <w:sz w:val="24"/>
          <w:szCs w:val="24"/>
        </w:rPr>
        <w:t>校の小・中・特別支援学校</w:t>
      </w:r>
    </w:p>
    <w:p w14:paraId="0B5DB67D" w14:textId="77777777" w:rsidR="00D85A02" w:rsidRPr="00EA79BD" w:rsidRDefault="005036CF"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w:t>
      </w:r>
      <w:r w:rsidR="00D85A02" w:rsidRPr="00EA79BD">
        <w:rPr>
          <w:rFonts w:ascii="ＭＳ 明朝" w:eastAsia="ＭＳ 明朝" w:hAnsi="ＭＳ 明朝" w:cs="Tahoma" w:hint="eastAsia"/>
          <w:sz w:val="24"/>
          <w:szCs w:val="24"/>
        </w:rPr>
        <w:t>・</w:t>
      </w:r>
      <w:r w:rsidRPr="00EA79BD">
        <w:rPr>
          <w:rFonts w:ascii="ＭＳ 明朝" w:eastAsia="ＭＳ 明朝" w:hAnsi="ＭＳ 明朝" w:cs="Tahoma" w:hint="eastAsia"/>
          <w:sz w:val="24"/>
          <w:szCs w:val="24"/>
        </w:rPr>
        <w:t xml:space="preserve">学 校 数：小学校20校・中学校８校・特別支援学校１校　</w:t>
      </w:r>
    </w:p>
    <w:p w14:paraId="252E96EE" w14:textId="77777777" w:rsidR="005036CF" w:rsidRPr="00EA79BD" w:rsidRDefault="005036CF"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w:t>
      </w:r>
      <w:r w:rsidR="00D85A02" w:rsidRPr="00EA79BD">
        <w:rPr>
          <w:rFonts w:ascii="ＭＳ 明朝" w:eastAsia="ＭＳ 明朝" w:hAnsi="ＭＳ 明朝" w:cs="Tahoma" w:hint="eastAsia"/>
          <w:sz w:val="24"/>
          <w:szCs w:val="24"/>
        </w:rPr>
        <w:t>・教職員数：722</w:t>
      </w:r>
      <w:r w:rsidRPr="00EA79BD">
        <w:rPr>
          <w:rFonts w:ascii="ＭＳ 明朝" w:eastAsia="ＭＳ 明朝" w:hAnsi="ＭＳ 明朝" w:cs="Tahoma" w:hint="eastAsia"/>
          <w:sz w:val="24"/>
          <w:szCs w:val="24"/>
        </w:rPr>
        <w:t>名（県費負担全教職員）</w:t>
      </w:r>
    </w:p>
    <w:p w14:paraId="0760E0D0" w14:textId="77777777" w:rsidR="005036CF" w:rsidRPr="00EA79BD" w:rsidRDefault="005036CF" w:rsidP="002B4459">
      <w:pPr>
        <w:rPr>
          <w:rFonts w:ascii="ＭＳ 明朝" w:eastAsia="ＭＳ 明朝" w:hAnsi="ＭＳ 明朝" w:cs="Tahoma"/>
          <w:sz w:val="24"/>
          <w:szCs w:val="24"/>
        </w:rPr>
      </w:pPr>
    </w:p>
    <w:p w14:paraId="500A25EA" w14:textId="3405AE7B" w:rsidR="00E935B4" w:rsidRPr="00DB5844" w:rsidRDefault="00E23A97" w:rsidP="00E23A97">
      <w:pPr>
        <w:rPr>
          <w:rFonts w:ascii="ＭＳ ゴシック" w:eastAsia="ＭＳ ゴシック" w:hAnsi="ＭＳ ゴシック" w:cs="Tahoma"/>
          <w:sz w:val="24"/>
          <w:szCs w:val="24"/>
        </w:rPr>
      </w:pPr>
      <w:r w:rsidRPr="00DB5844">
        <w:rPr>
          <w:rFonts w:ascii="ＭＳ ゴシック" w:eastAsia="ＭＳ ゴシック" w:hAnsi="ＭＳ ゴシック" w:cs="Tahoma" w:hint="eastAsia"/>
          <w:sz w:val="24"/>
          <w:szCs w:val="24"/>
        </w:rPr>
        <w:t>４．</w:t>
      </w:r>
      <w:r w:rsidR="00E935B4" w:rsidRPr="00DB5844">
        <w:rPr>
          <w:rFonts w:ascii="ＭＳ ゴシック" w:eastAsia="ＭＳ ゴシック" w:hAnsi="ＭＳ ゴシック" w:cs="Tahoma" w:hint="eastAsia"/>
          <w:sz w:val="24"/>
          <w:szCs w:val="24"/>
        </w:rPr>
        <w:t>スケジュール</w:t>
      </w:r>
    </w:p>
    <w:p w14:paraId="3FBD4123" w14:textId="301FCEF7" w:rsidR="00E935B4" w:rsidRPr="00DB5844" w:rsidRDefault="00E935B4" w:rsidP="00E23A97">
      <w:pPr>
        <w:rPr>
          <w:rFonts w:ascii="ＭＳ ゴシック" w:eastAsia="ＭＳ ゴシック" w:hAnsi="ＭＳ ゴシック" w:cs="Tahoma"/>
          <w:sz w:val="24"/>
          <w:szCs w:val="24"/>
        </w:rPr>
      </w:pPr>
      <w:r w:rsidRPr="00DB5844">
        <w:rPr>
          <w:rFonts w:ascii="ＭＳ ゴシック" w:eastAsia="ＭＳ ゴシック" w:hAnsi="ＭＳ ゴシック" w:cs="Tahoma" w:hint="eastAsia"/>
          <w:sz w:val="24"/>
          <w:szCs w:val="24"/>
        </w:rPr>
        <w:t xml:space="preserve">　　</w:t>
      </w:r>
      <w:r w:rsidRPr="00DB5844">
        <w:rPr>
          <w:rFonts w:ascii="ＭＳ 明朝" w:eastAsia="ＭＳ 明朝" w:hAnsi="ＭＳ 明朝" w:cs="Tahoma" w:hint="eastAsia"/>
          <w:sz w:val="24"/>
          <w:szCs w:val="24"/>
        </w:rPr>
        <w:t>令和８年７月24日　システム納入期限</w:t>
      </w:r>
    </w:p>
    <w:p w14:paraId="09A7995A" w14:textId="6DDB40D7" w:rsidR="00E935B4" w:rsidRPr="00DB5844" w:rsidRDefault="00CD004F" w:rsidP="00E23A97">
      <w:pPr>
        <w:rPr>
          <w:rFonts w:ascii="ＭＳ 明朝" w:eastAsia="ＭＳ 明朝" w:hAnsi="ＭＳ 明朝" w:cs="Tahoma"/>
          <w:sz w:val="24"/>
          <w:szCs w:val="24"/>
        </w:rPr>
      </w:pPr>
      <w:r w:rsidRPr="00DB5844">
        <w:rPr>
          <w:rFonts w:ascii="ＭＳ 明朝" w:eastAsia="ＭＳ 明朝" w:hAnsi="ＭＳ 明朝" w:cs="Tahoma" w:hint="eastAsia"/>
          <w:sz w:val="24"/>
          <w:szCs w:val="24"/>
        </w:rPr>
        <w:t xml:space="preserve">　　令和８年８月下旬　</w:t>
      </w:r>
      <w:r w:rsidR="00E935B4" w:rsidRPr="00DB5844">
        <w:rPr>
          <w:rFonts w:ascii="ＭＳ 明朝" w:eastAsia="ＭＳ 明朝" w:hAnsi="ＭＳ 明朝" w:cs="Tahoma" w:hint="eastAsia"/>
          <w:sz w:val="24"/>
          <w:szCs w:val="24"/>
        </w:rPr>
        <w:t xml:space="preserve"> 操作研修</w:t>
      </w:r>
      <w:r w:rsidR="00D41A3A" w:rsidRPr="00DB5844">
        <w:rPr>
          <w:rFonts w:ascii="ＭＳ 明朝" w:eastAsia="ＭＳ 明朝" w:hAnsi="ＭＳ 明朝" w:cs="Tahoma" w:hint="eastAsia"/>
          <w:sz w:val="24"/>
          <w:szCs w:val="24"/>
        </w:rPr>
        <w:t>実施</w:t>
      </w:r>
    </w:p>
    <w:p w14:paraId="1DD26A89" w14:textId="0D0E0DDB" w:rsidR="00E935B4" w:rsidRPr="00DB5844" w:rsidRDefault="00E935B4" w:rsidP="00E23A97">
      <w:pPr>
        <w:rPr>
          <w:rFonts w:ascii="ＭＳ 明朝" w:eastAsia="ＭＳ 明朝" w:hAnsi="ＭＳ 明朝" w:cs="Tahoma"/>
          <w:sz w:val="24"/>
          <w:szCs w:val="24"/>
        </w:rPr>
      </w:pPr>
      <w:r w:rsidRPr="00DB5844">
        <w:rPr>
          <w:rFonts w:ascii="ＭＳ 明朝" w:eastAsia="ＭＳ 明朝" w:hAnsi="ＭＳ 明朝" w:cs="Tahoma" w:hint="eastAsia"/>
          <w:sz w:val="24"/>
          <w:szCs w:val="24"/>
        </w:rPr>
        <w:t xml:space="preserve">　　令和８年９月１日　 出退勤管理機能 運用開始</w:t>
      </w:r>
    </w:p>
    <w:p w14:paraId="6306508A" w14:textId="6F364620" w:rsidR="00E935B4" w:rsidRPr="00DB5844" w:rsidRDefault="00E935B4" w:rsidP="00E23A97">
      <w:pPr>
        <w:rPr>
          <w:rFonts w:ascii="ＭＳ 明朝" w:eastAsia="ＭＳ 明朝" w:hAnsi="ＭＳ 明朝" w:cs="Tahoma"/>
          <w:sz w:val="24"/>
          <w:szCs w:val="24"/>
        </w:rPr>
      </w:pPr>
      <w:r w:rsidRPr="00DB5844">
        <w:rPr>
          <w:rFonts w:ascii="ＭＳ 明朝" w:eastAsia="ＭＳ 明朝" w:hAnsi="ＭＳ 明朝" w:cs="Tahoma" w:hint="eastAsia"/>
          <w:sz w:val="24"/>
          <w:szCs w:val="24"/>
        </w:rPr>
        <w:t xml:space="preserve">　　令和９年１月１日　 服務管理機能 運用開始</w:t>
      </w:r>
    </w:p>
    <w:p w14:paraId="43BC1CB2" w14:textId="77777777" w:rsidR="002B4459" w:rsidRPr="00EA79BD" w:rsidRDefault="002B4459" w:rsidP="002B4459">
      <w:pPr>
        <w:rPr>
          <w:rFonts w:ascii="ＭＳ 明朝" w:eastAsia="ＭＳ 明朝" w:hAnsi="ＭＳ 明朝" w:cs="Tahoma"/>
          <w:sz w:val="24"/>
          <w:szCs w:val="24"/>
        </w:rPr>
      </w:pPr>
    </w:p>
    <w:p w14:paraId="22A5AEFC" w14:textId="77777777" w:rsidR="002B4459" w:rsidRPr="00EA79BD" w:rsidRDefault="002B4459" w:rsidP="002B4459">
      <w:pPr>
        <w:rPr>
          <w:rFonts w:ascii="ＭＳ ゴシック" w:eastAsia="ＭＳ ゴシック" w:hAnsi="ＭＳ ゴシック" w:cs="Tahoma"/>
          <w:sz w:val="24"/>
          <w:szCs w:val="24"/>
        </w:rPr>
      </w:pPr>
      <w:r w:rsidRPr="00EA79BD">
        <w:rPr>
          <w:rFonts w:ascii="ＭＳ ゴシック" w:eastAsia="ＭＳ ゴシック" w:hAnsi="ＭＳ ゴシック" w:cs="Tahoma" w:hint="eastAsia"/>
          <w:sz w:val="24"/>
          <w:szCs w:val="24"/>
        </w:rPr>
        <w:t>５．料金</w:t>
      </w:r>
    </w:p>
    <w:p w14:paraId="4936B69D" w14:textId="27566BCF" w:rsidR="005036CF" w:rsidRPr="00EA79BD" w:rsidRDefault="005036CF" w:rsidP="005036CF">
      <w:pPr>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・市内全29校における年間の使用料金が、年350万円</w:t>
      </w:r>
      <w:r w:rsidR="00DB5844">
        <w:rPr>
          <w:rFonts w:ascii="ＭＳ 明朝" w:eastAsia="ＭＳ 明朝" w:hAnsi="ＭＳ 明朝" w:cs="Tahoma" w:hint="eastAsia"/>
          <w:sz w:val="24"/>
          <w:szCs w:val="24"/>
        </w:rPr>
        <w:t>（税込み）</w:t>
      </w:r>
      <w:r w:rsidRPr="00EA79BD">
        <w:rPr>
          <w:rFonts w:ascii="ＭＳ 明朝" w:eastAsia="ＭＳ 明朝" w:hAnsi="ＭＳ 明朝" w:cs="Tahoma" w:hint="eastAsia"/>
          <w:sz w:val="24"/>
          <w:szCs w:val="24"/>
        </w:rPr>
        <w:t>以下であること。</w:t>
      </w:r>
    </w:p>
    <w:p w14:paraId="5308804C" w14:textId="77777777" w:rsidR="005036CF" w:rsidRPr="00EA79BD" w:rsidRDefault="005036CF"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（バージョンアップ費・サポートデスク費込み）</w:t>
      </w:r>
    </w:p>
    <w:p w14:paraId="082EC698" w14:textId="77777777" w:rsidR="005036CF" w:rsidRPr="00EA79BD" w:rsidRDefault="005036CF" w:rsidP="005036CF">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・年度途中からの導入の場合は、使用料は月割りの料金設定が可能であり、年間使用の場合と比べて割高にならないこと。</w:t>
      </w:r>
    </w:p>
    <w:p w14:paraId="058566AD" w14:textId="0F47C8DC" w:rsidR="005036CF" w:rsidRPr="00EA79BD" w:rsidRDefault="005036CF" w:rsidP="005036CF">
      <w:pPr>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・初期環境設定費用と研修費用を合わせて</w:t>
      </w:r>
      <w:r w:rsidR="007F6960">
        <w:rPr>
          <w:rFonts w:ascii="ＭＳ 明朝" w:eastAsia="ＭＳ 明朝" w:hAnsi="ＭＳ 明朝" w:cs="Tahoma" w:hint="eastAsia"/>
          <w:sz w:val="24"/>
          <w:szCs w:val="24"/>
        </w:rPr>
        <w:t>50</w:t>
      </w:r>
      <w:r w:rsidRPr="00EA79BD">
        <w:rPr>
          <w:rFonts w:ascii="ＭＳ 明朝" w:eastAsia="ＭＳ 明朝" w:hAnsi="ＭＳ 明朝" w:cs="Tahoma" w:hint="eastAsia"/>
          <w:sz w:val="24"/>
          <w:szCs w:val="24"/>
        </w:rPr>
        <w:t>万円</w:t>
      </w:r>
      <w:r w:rsidR="00DB5844">
        <w:rPr>
          <w:rFonts w:ascii="ＭＳ 明朝" w:eastAsia="ＭＳ 明朝" w:hAnsi="ＭＳ 明朝" w:cs="Tahoma" w:hint="eastAsia"/>
          <w:sz w:val="24"/>
          <w:szCs w:val="24"/>
        </w:rPr>
        <w:t>（税込み）</w:t>
      </w:r>
      <w:r w:rsidRPr="00EA79BD">
        <w:rPr>
          <w:rFonts w:ascii="ＭＳ 明朝" w:eastAsia="ＭＳ 明朝" w:hAnsi="ＭＳ 明朝" w:cs="Tahoma" w:hint="eastAsia"/>
          <w:sz w:val="24"/>
          <w:szCs w:val="24"/>
        </w:rPr>
        <w:t>以下であること。</w:t>
      </w:r>
    </w:p>
    <w:p w14:paraId="69C0A9D3" w14:textId="77777777" w:rsidR="005036CF" w:rsidRPr="00EA79BD" w:rsidRDefault="005036CF" w:rsidP="005036CF">
      <w:pPr>
        <w:ind w:left="720" w:hangingChars="300" w:hanging="72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w:t>
      </w:r>
    </w:p>
    <w:p w14:paraId="1F3FFF96" w14:textId="77777777" w:rsidR="005036CF" w:rsidRPr="00EA79BD" w:rsidRDefault="002B4459" w:rsidP="002B4459">
      <w:pPr>
        <w:rPr>
          <w:rFonts w:ascii="ＭＳ ゴシック" w:eastAsia="ＭＳ ゴシック" w:hAnsi="ＭＳ ゴシック" w:cs="Tahoma"/>
          <w:sz w:val="24"/>
          <w:szCs w:val="24"/>
        </w:rPr>
      </w:pPr>
      <w:r w:rsidRPr="00EA79BD">
        <w:rPr>
          <w:rFonts w:ascii="ＭＳ ゴシック" w:eastAsia="ＭＳ ゴシック" w:hAnsi="ＭＳ ゴシック" w:cs="Tahoma" w:hint="eastAsia"/>
          <w:sz w:val="24"/>
          <w:szCs w:val="24"/>
        </w:rPr>
        <w:t>６．</w:t>
      </w:r>
      <w:r w:rsidR="005036CF" w:rsidRPr="00EA79BD">
        <w:rPr>
          <w:rFonts w:ascii="ＭＳ ゴシック" w:eastAsia="ＭＳ ゴシック" w:hAnsi="ＭＳ ゴシック" w:cs="Tahoma" w:hint="eastAsia"/>
          <w:sz w:val="24"/>
          <w:szCs w:val="24"/>
        </w:rPr>
        <w:t>導入実績</w:t>
      </w:r>
    </w:p>
    <w:p w14:paraId="753CE199" w14:textId="77777777" w:rsidR="005036CF" w:rsidRPr="00EA79BD" w:rsidRDefault="005036CF" w:rsidP="005036CF">
      <w:pPr>
        <w:ind w:left="480" w:hangingChars="200" w:hanging="48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兵庫県内</w:t>
      </w:r>
      <w:r w:rsidR="00E23A97" w:rsidRPr="00EA79BD">
        <w:rPr>
          <w:rFonts w:ascii="ＭＳ 明朝" w:eastAsia="ＭＳ 明朝" w:hAnsi="ＭＳ 明朝" w:cs="Tahoma" w:hint="eastAsia"/>
          <w:sz w:val="24"/>
          <w:szCs w:val="24"/>
        </w:rPr>
        <w:t>で過去3年間</w:t>
      </w:r>
      <w:r w:rsidRPr="00EA79BD">
        <w:rPr>
          <w:rFonts w:ascii="ＭＳ 明朝" w:eastAsia="ＭＳ 明朝" w:hAnsi="ＭＳ 明朝" w:cs="Tahoma" w:hint="eastAsia"/>
          <w:sz w:val="24"/>
          <w:szCs w:val="24"/>
        </w:rPr>
        <w:t>において</w:t>
      </w:r>
      <w:r w:rsidR="00E23A97" w:rsidRPr="00EA79BD">
        <w:rPr>
          <w:rFonts w:ascii="ＭＳ 明朝" w:eastAsia="ＭＳ 明朝" w:hAnsi="ＭＳ 明朝" w:cs="Tahoma" w:hint="eastAsia"/>
          <w:sz w:val="24"/>
          <w:szCs w:val="24"/>
        </w:rPr>
        <w:t>、</w:t>
      </w:r>
      <w:r w:rsidR="009C632A">
        <w:rPr>
          <w:rFonts w:ascii="ＭＳ 明朝" w:eastAsia="ＭＳ 明朝" w:hAnsi="ＭＳ 明朝" w:cs="Tahoma" w:hint="eastAsia"/>
          <w:sz w:val="24"/>
          <w:szCs w:val="24"/>
        </w:rPr>
        <w:t>同種業務実績があり現在も稼働していること</w:t>
      </w:r>
      <w:r w:rsidRPr="00EA79BD">
        <w:rPr>
          <w:rFonts w:ascii="ＭＳ 明朝" w:eastAsia="ＭＳ 明朝" w:hAnsi="ＭＳ 明朝" w:cs="Tahoma" w:hint="eastAsia"/>
          <w:sz w:val="24"/>
          <w:szCs w:val="24"/>
        </w:rPr>
        <w:t>。</w:t>
      </w:r>
    </w:p>
    <w:p w14:paraId="3BA7AF0E" w14:textId="77777777" w:rsidR="005036CF" w:rsidRPr="00EA79BD" w:rsidRDefault="005036CF" w:rsidP="002B4459">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w:t>
      </w:r>
    </w:p>
    <w:p w14:paraId="2AF38B52" w14:textId="77777777" w:rsidR="005036CF" w:rsidRPr="00EA79BD" w:rsidRDefault="002B4459" w:rsidP="002B4459">
      <w:pPr>
        <w:rPr>
          <w:rFonts w:ascii="ＭＳ ゴシック" w:eastAsia="ＭＳ ゴシック" w:hAnsi="ＭＳ ゴシック" w:cs="Tahoma"/>
          <w:sz w:val="24"/>
          <w:szCs w:val="24"/>
        </w:rPr>
      </w:pPr>
      <w:r w:rsidRPr="00EA79BD">
        <w:rPr>
          <w:rFonts w:ascii="ＭＳ ゴシック" w:eastAsia="ＭＳ ゴシック" w:hAnsi="ＭＳ ゴシック" w:cs="Tahoma" w:hint="eastAsia"/>
          <w:sz w:val="24"/>
          <w:szCs w:val="24"/>
        </w:rPr>
        <w:t>７．</w:t>
      </w:r>
      <w:r w:rsidR="005036CF" w:rsidRPr="00EA79BD">
        <w:rPr>
          <w:rFonts w:ascii="ＭＳ ゴシック" w:eastAsia="ＭＳ ゴシック" w:hAnsi="ＭＳ ゴシック" w:cs="Tahoma" w:hint="eastAsia"/>
          <w:sz w:val="24"/>
          <w:szCs w:val="24"/>
        </w:rPr>
        <w:t>納品物</w:t>
      </w:r>
    </w:p>
    <w:p w14:paraId="5C349D75" w14:textId="77777777" w:rsidR="005036CF" w:rsidRPr="00EA79BD" w:rsidRDefault="005036CF"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本プロジェクトにおける納品物は下記のとおりとする。</w:t>
      </w:r>
    </w:p>
    <w:p w14:paraId="69897515" w14:textId="77777777" w:rsidR="005036CF" w:rsidRPr="00EA79BD" w:rsidRDefault="005036CF"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①導入スケジュール表</w:t>
      </w:r>
    </w:p>
    <w:p w14:paraId="595D8FD4" w14:textId="77777777" w:rsidR="005036CF" w:rsidRPr="00EA79BD" w:rsidRDefault="005036CF"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②基本操作マニュアル</w:t>
      </w:r>
    </w:p>
    <w:p w14:paraId="756392C0" w14:textId="77777777" w:rsidR="005036CF" w:rsidRPr="00EA79BD" w:rsidRDefault="005036CF"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lastRenderedPageBreak/>
        <w:t xml:space="preserve">　③システムサポート連絡先</w:t>
      </w:r>
    </w:p>
    <w:p w14:paraId="0801CEAF" w14:textId="77777777" w:rsidR="005036CF" w:rsidRPr="00EA79BD" w:rsidRDefault="005036CF"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④完了報告書</w:t>
      </w:r>
    </w:p>
    <w:p w14:paraId="4862B7A9" w14:textId="77777777" w:rsidR="005036CF" w:rsidRPr="00EA79BD" w:rsidRDefault="005036CF"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⑤その他、本市が必要と定めたドキュメント</w:t>
      </w:r>
      <w:r w:rsidR="000F5D8F" w:rsidRPr="00EA79BD">
        <w:rPr>
          <w:rFonts w:ascii="ＭＳ 明朝" w:eastAsia="ＭＳ 明朝" w:hAnsi="ＭＳ 明朝" w:cs="Tahoma" w:hint="eastAsia"/>
          <w:sz w:val="24"/>
          <w:szCs w:val="24"/>
        </w:rPr>
        <w:t xml:space="preserve">　</w:t>
      </w:r>
      <w:r w:rsidR="000F5D8F">
        <w:rPr>
          <w:rFonts w:ascii="ＭＳ 明朝" w:eastAsia="ＭＳ 明朝" w:hAnsi="ＭＳ 明朝" w:cs="Tahoma" w:hint="eastAsia"/>
          <w:sz w:val="24"/>
          <w:szCs w:val="24"/>
        </w:rPr>
        <w:t xml:space="preserve">　</w:t>
      </w:r>
      <w:r w:rsidR="000F5D8F" w:rsidRPr="00EA79BD">
        <w:rPr>
          <w:rFonts w:ascii="ＭＳ 明朝" w:eastAsia="ＭＳ 明朝" w:hAnsi="ＭＳ 明朝" w:cs="Tahoma" w:hint="eastAsia"/>
          <w:sz w:val="24"/>
          <w:szCs w:val="24"/>
        </w:rPr>
        <w:t>＊納品物は電子媒体で納入すること。</w:t>
      </w:r>
    </w:p>
    <w:p w14:paraId="0E2CAF0E" w14:textId="77777777" w:rsidR="005036CF" w:rsidRPr="00EA79BD" w:rsidRDefault="005036CF" w:rsidP="000F5D8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w:t>
      </w:r>
    </w:p>
    <w:p w14:paraId="63446BB3" w14:textId="77777777" w:rsidR="005036CF" w:rsidRPr="00EA79BD" w:rsidRDefault="002B4459" w:rsidP="002B4459">
      <w:pPr>
        <w:rPr>
          <w:rFonts w:ascii="ＭＳ ゴシック" w:eastAsia="ＭＳ ゴシック" w:hAnsi="ＭＳ ゴシック" w:cs="Tahoma"/>
          <w:sz w:val="24"/>
          <w:szCs w:val="24"/>
        </w:rPr>
      </w:pPr>
      <w:r w:rsidRPr="00EA79BD">
        <w:rPr>
          <w:rFonts w:ascii="ＭＳ ゴシック" w:eastAsia="ＭＳ ゴシック" w:hAnsi="ＭＳ ゴシック" w:cs="Tahoma" w:hint="eastAsia"/>
          <w:sz w:val="24"/>
          <w:szCs w:val="24"/>
        </w:rPr>
        <w:t>８．</w:t>
      </w:r>
      <w:r w:rsidR="005036CF" w:rsidRPr="00EA79BD">
        <w:rPr>
          <w:rFonts w:ascii="ＭＳ ゴシック" w:eastAsia="ＭＳ ゴシック" w:hAnsi="ＭＳ ゴシック" w:cs="Tahoma" w:hint="eastAsia"/>
          <w:sz w:val="24"/>
          <w:szCs w:val="24"/>
        </w:rPr>
        <w:t>研修要件</w:t>
      </w:r>
    </w:p>
    <w:p w14:paraId="52E49408" w14:textId="77777777" w:rsidR="005036CF" w:rsidRPr="00EA79BD" w:rsidRDefault="005036CF"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システム稼働に向けて、下記研修を令和8年9月までに実施する</w:t>
      </w:r>
    </w:p>
    <w:p w14:paraId="260FE73A" w14:textId="77777777" w:rsidR="005036CF" w:rsidRPr="00EA79BD" w:rsidRDefault="005036CF" w:rsidP="002B4459">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集合研修　　（オンラインでの実施も可とする）</w:t>
      </w:r>
    </w:p>
    <w:p w14:paraId="4B265A43" w14:textId="77777777" w:rsidR="005036CF" w:rsidRPr="00EA79BD" w:rsidRDefault="002B4459"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w:t>
      </w:r>
      <w:r w:rsidR="005036CF" w:rsidRPr="00EA79BD">
        <w:rPr>
          <w:rFonts w:ascii="ＭＳ 明朝" w:eastAsia="ＭＳ 明朝" w:hAnsi="ＭＳ 明朝" w:cs="Tahoma" w:hint="eastAsia"/>
          <w:sz w:val="24"/>
          <w:szCs w:val="24"/>
        </w:rPr>
        <w:t>教育委員会向け研修（90分×1回）</w:t>
      </w:r>
    </w:p>
    <w:p w14:paraId="19618D0A" w14:textId="77777777" w:rsidR="005036CF" w:rsidRPr="00EA79BD" w:rsidRDefault="002B4459"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w:t>
      </w:r>
      <w:r w:rsidR="005036CF" w:rsidRPr="00EA79BD">
        <w:rPr>
          <w:rFonts w:ascii="ＭＳ 明朝" w:eastAsia="ＭＳ 明朝" w:hAnsi="ＭＳ 明朝" w:cs="Tahoma" w:hint="eastAsia"/>
          <w:sz w:val="24"/>
          <w:szCs w:val="24"/>
        </w:rPr>
        <w:t>学校管理職・事務職員向け研修（90分×1回）</w:t>
      </w:r>
    </w:p>
    <w:p w14:paraId="4E6C8429" w14:textId="77777777" w:rsidR="00876218" w:rsidRPr="00EA79BD" w:rsidRDefault="00876218" w:rsidP="00876218">
      <w:pPr>
        <w:rPr>
          <w:rFonts w:ascii="ＭＳ 明朝" w:eastAsia="ＭＳ 明朝" w:hAnsi="ＭＳ 明朝" w:cs="Tahoma"/>
          <w:sz w:val="24"/>
          <w:szCs w:val="24"/>
        </w:rPr>
      </w:pPr>
    </w:p>
    <w:p w14:paraId="3416F655" w14:textId="77777777" w:rsidR="00876218" w:rsidRPr="00EA79BD" w:rsidRDefault="00876218" w:rsidP="00876218">
      <w:pPr>
        <w:rPr>
          <w:rFonts w:ascii="ＭＳ ゴシック" w:eastAsia="ＭＳ ゴシック" w:hAnsi="ＭＳ ゴシック" w:cs="Tahoma"/>
          <w:sz w:val="24"/>
          <w:szCs w:val="24"/>
        </w:rPr>
      </w:pPr>
      <w:r w:rsidRPr="00EA79BD">
        <w:rPr>
          <w:rFonts w:ascii="ＭＳ ゴシック" w:eastAsia="ＭＳ ゴシック" w:hAnsi="ＭＳ ゴシック" w:cs="Tahoma" w:hint="eastAsia"/>
          <w:sz w:val="24"/>
          <w:szCs w:val="24"/>
        </w:rPr>
        <w:t>９．前提条件</w:t>
      </w:r>
    </w:p>
    <w:p w14:paraId="6FF4E1C2" w14:textId="01E92DE9" w:rsidR="00876218" w:rsidRPr="00DB5844" w:rsidRDefault="00876218" w:rsidP="00876218">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学校向けに特化した製品であり</w:t>
      </w:r>
      <w:r w:rsidR="00914CE3" w:rsidRPr="00EA79BD">
        <w:rPr>
          <w:rFonts w:ascii="ＭＳ 明朝" w:eastAsia="ＭＳ 明朝" w:hAnsi="ＭＳ 明朝" w:cs="Tahoma"/>
          <w:sz w:val="24"/>
          <w:szCs w:val="24"/>
        </w:rPr>
        <w:t>、</w:t>
      </w:r>
      <w:r w:rsidRPr="00EA79BD">
        <w:rPr>
          <w:rFonts w:ascii="ＭＳ 明朝" w:eastAsia="ＭＳ 明朝" w:hAnsi="ＭＳ 明朝" w:cs="Tahoma" w:hint="eastAsia"/>
          <w:sz w:val="24"/>
          <w:szCs w:val="24"/>
        </w:rPr>
        <w:t>三田市内の小中学校の学校内、学校間、教育委員会と学校との情報共有が実現できること。本システムの利用にあたってはインターネット回線によるクラウドへの接続を前提とする。</w:t>
      </w:r>
      <w:r w:rsidR="00690B22" w:rsidRPr="00DB5844">
        <w:rPr>
          <w:rFonts w:ascii="ＭＳ 明朝" w:eastAsia="ＭＳ 明朝" w:hAnsi="ＭＳ 明朝" w:cs="Tahoma" w:hint="eastAsia"/>
          <w:sz w:val="24"/>
          <w:szCs w:val="24"/>
        </w:rPr>
        <w:t>なお、当市クライアント端末からクラウドへ接続する回線については本市が利用している既存の回線を利用するものとする。</w:t>
      </w:r>
    </w:p>
    <w:p w14:paraId="2668165E" w14:textId="6A909317" w:rsidR="00000AA3" w:rsidRPr="00000AA3" w:rsidRDefault="001853C3" w:rsidP="001853C3">
      <w:pPr>
        <w:ind w:leftChars="200" w:left="660" w:hangingChars="100" w:hanging="240"/>
        <w:rPr>
          <w:rFonts w:ascii="ＭＳ 明朝" w:eastAsia="ＭＳ 明朝" w:hAnsi="ＭＳ 明朝" w:cs="Tahoma"/>
          <w:sz w:val="24"/>
          <w:szCs w:val="24"/>
        </w:rPr>
      </w:pPr>
      <w:r w:rsidRPr="00DB5844">
        <w:rPr>
          <w:rFonts w:ascii="ＭＳ 明朝" w:eastAsia="ＭＳ 明朝" w:hAnsi="ＭＳ 明朝" w:cs="Tahoma" w:hint="eastAsia"/>
          <w:sz w:val="24"/>
          <w:szCs w:val="24"/>
        </w:rPr>
        <w:t>・</w:t>
      </w:r>
      <w:r w:rsidRPr="00000AA3">
        <w:rPr>
          <w:rFonts w:ascii="ＭＳ 明朝" w:eastAsia="ＭＳ 明朝" w:hAnsi="ＭＳ 明朝" w:cs="Tahoma" w:hint="eastAsia"/>
          <w:sz w:val="24"/>
          <w:szCs w:val="24"/>
        </w:rPr>
        <w:t>情報セキュリティ確保のため教育委員会及び三田市内の各学校からのみ本システムへのアクセスが可能であるよう</w:t>
      </w:r>
      <w:r w:rsidR="00000AA3" w:rsidRPr="00000AA3">
        <w:rPr>
          <w:rFonts w:ascii="ＭＳ 明朝" w:eastAsia="ＭＳ 明朝" w:hAnsi="ＭＳ 明朝" w:hint="eastAsia"/>
          <w:sz w:val="24"/>
          <w:szCs w:val="24"/>
        </w:rPr>
        <w:t>グローバルアドレス等の接続の制限を行うこと。なお、接続を許可すべきグローバルアドレスは複数存在する。</w:t>
      </w:r>
    </w:p>
    <w:p w14:paraId="7944F7C3" w14:textId="3006A003" w:rsidR="001853C3" w:rsidRPr="00DB5844" w:rsidRDefault="001853C3" w:rsidP="001853C3">
      <w:pPr>
        <w:ind w:leftChars="200" w:left="660" w:hangingChars="100" w:hanging="240"/>
        <w:rPr>
          <w:rFonts w:ascii="ＭＳ 明朝" w:eastAsia="ＭＳ 明朝" w:hAnsi="ＭＳ 明朝" w:cs="Tahoma"/>
          <w:sz w:val="24"/>
          <w:szCs w:val="24"/>
        </w:rPr>
      </w:pPr>
      <w:r w:rsidRPr="00DB5844">
        <w:rPr>
          <w:rFonts w:ascii="ＭＳ 明朝" w:eastAsia="ＭＳ 明朝" w:hAnsi="ＭＳ 明朝" w:cs="Tahoma" w:hint="eastAsia"/>
          <w:sz w:val="24"/>
          <w:szCs w:val="24"/>
        </w:rPr>
        <w:t>・システム利用端末は、本市が導入しているクライアント端末を利用するものとする。</w:t>
      </w:r>
    </w:p>
    <w:p w14:paraId="48A78CE2" w14:textId="7078AC88" w:rsidR="001853C3" w:rsidRPr="00DB5844" w:rsidRDefault="001853C3" w:rsidP="001853C3">
      <w:pPr>
        <w:ind w:leftChars="200" w:left="660" w:hangingChars="100" w:hanging="240"/>
        <w:rPr>
          <w:rFonts w:ascii="ＭＳ 明朝" w:eastAsia="ＭＳ 明朝" w:hAnsi="ＭＳ 明朝" w:cs="Tahoma"/>
          <w:sz w:val="24"/>
          <w:szCs w:val="24"/>
        </w:rPr>
      </w:pPr>
      <w:r w:rsidRPr="00DB5844">
        <w:rPr>
          <w:rFonts w:ascii="ＭＳ 明朝" w:eastAsia="ＭＳ 明朝" w:hAnsi="ＭＳ 明朝" w:cs="Tahoma" w:hint="eastAsia"/>
          <w:sz w:val="24"/>
          <w:szCs w:val="24"/>
        </w:rPr>
        <w:t xml:space="preserve">　</w:t>
      </w:r>
      <w:r w:rsidRPr="00DB5844">
        <w:rPr>
          <w:rFonts w:ascii="ＭＳ 明朝" w:eastAsia="ＭＳ 明朝" w:hAnsi="ＭＳ 明朝" w:cs="Tahoma"/>
          <w:sz w:val="24"/>
          <w:szCs w:val="24"/>
        </w:rPr>
        <w:t>OSはWindows</w:t>
      </w:r>
      <w:r w:rsidRPr="00DB5844">
        <w:rPr>
          <w:rFonts w:ascii="ＭＳ 明朝" w:eastAsia="ＭＳ 明朝" w:hAnsi="ＭＳ 明朝" w:cs="Tahoma" w:hint="eastAsia"/>
          <w:sz w:val="24"/>
          <w:szCs w:val="24"/>
        </w:rPr>
        <w:t>11</w:t>
      </w:r>
      <w:r w:rsidR="004C5758" w:rsidRPr="00DB5844">
        <w:rPr>
          <w:rFonts w:ascii="ＭＳ 明朝" w:eastAsia="ＭＳ 明朝" w:hAnsi="ＭＳ 明朝" w:cs="Tahoma" w:hint="eastAsia"/>
          <w:sz w:val="24"/>
          <w:szCs w:val="24"/>
        </w:rPr>
        <w:t>および</w:t>
      </w:r>
      <w:r w:rsidR="004C5758" w:rsidRPr="00DB5844">
        <w:rPr>
          <w:rFonts w:ascii="ＭＳ 明朝" w:eastAsia="ＭＳ 明朝" w:hAnsi="ＭＳ 明朝" w:cs="Tahoma"/>
          <w:sz w:val="24"/>
          <w:szCs w:val="24"/>
        </w:rPr>
        <w:t>iOS</w:t>
      </w:r>
      <w:r w:rsidRPr="00DB5844">
        <w:rPr>
          <w:rFonts w:ascii="ＭＳ 明朝" w:eastAsia="ＭＳ 明朝" w:hAnsi="ＭＳ 明朝" w:cs="Tahoma" w:hint="eastAsia"/>
          <w:sz w:val="24"/>
          <w:szCs w:val="24"/>
        </w:rPr>
        <w:t>。</w:t>
      </w:r>
    </w:p>
    <w:p w14:paraId="4785E314" w14:textId="1C1DF7B6" w:rsidR="00876218" w:rsidRPr="00EA79BD" w:rsidRDefault="00876218" w:rsidP="00876218">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Microsoft</w:t>
      </w:r>
      <w:r w:rsidRPr="00EA79BD">
        <w:rPr>
          <w:rFonts w:ascii="ＭＳ 明朝" w:eastAsia="ＭＳ 明朝" w:hAnsi="ＭＳ 明朝" w:cs="Tahoma" w:hint="eastAsia"/>
          <w:sz w:val="24"/>
          <w:szCs w:val="24"/>
        </w:rPr>
        <w:t xml:space="preserve"> </w:t>
      </w:r>
      <w:r w:rsidRPr="00EA79BD">
        <w:rPr>
          <w:rFonts w:ascii="ＭＳ 明朝" w:eastAsia="ＭＳ 明朝" w:hAnsi="ＭＳ 明朝" w:cs="Tahoma"/>
          <w:sz w:val="24"/>
          <w:szCs w:val="24"/>
        </w:rPr>
        <w:t>Edge またはFirefox</w:t>
      </w:r>
      <w:r w:rsidR="00914CE3" w:rsidRPr="00EA79BD">
        <w:rPr>
          <w:rFonts w:ascii="ＭＳ 明朝" w:eastAsia="ＭＳ 明朝" w:hAnsi="ＭＳ 明朝" w:cs="Tahoma"/>
          <w:sz w:val="24"/>
          <w:szCs w:val="24"/>
        </w:rPr>
        <w:t>、</w:t>
      </w:r>
      <w:r w:rsidRPr="00EA79BD">
        <w:rPr>
          <w:rFonts w:ascii="ＭＳ 明朝" w:eastAsia="ＭＳ 明朝" w:hAnsi="ＭＳ 明朝" w:cs="Tahoma"/>
          <w:sz w:val="24"/>
          <w:szCs w:val="24"/>
        </w:rPr>
        <w:t>Google Chrome</w:t>
      </w:r>
      <w:r w:rsidR="00914CE3" w:rsidRPr="00EA79BD">
        <w:rPr>
          <w:rFonts w:ascii="ＭＳ 明朝" w:eastAsia="ＭＳ 明朝" w:hAnsi="ＭＳ 明朝" w:cs="Tahoma"/>
          <w:sz w:val="24"/>
          <w:szCs w:val="24"/>
        </w:rPr>
        <w:t>、</w:t>
      </w:r>
      <w:r w:rsidRPr="00EA79BD">
        <w:rPr>
          <w:rFonts w:ascii="ＭＳ 明朝" w:eastAsia="ＭＳ 明朝" w:hAnsi="ＭＳ 明朝" w:cs="Tahoma"/>
          <w:sz w:val="24"/>
          <w:szCs w:val="24"/>
        </w:rPr>
        <w:t>Safari等のブラウザで運用できること。</w:t>
      </w:r>
    </w:p>
    <w:p w14:paraId="76655FC3" w14:textId="6A085B41" w:rsidR="00876218" w:rsidRPr="00EA79BD" w:rsidRDefault="00876218" w:rsidP="00876218">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クライアントの同時アクセス数に制限がなく</w:t>
      </w:r>
      <w:r w:rsidR="00914CE3" w:rsidRPr="00EA79BD">
        <w:rPr>
          <w:rFonts w:ascii="ＭＳ 明朝" w:eastAsia="ＭＳ 明朝" w:hAnsi="ＭＳ 明朝" w:cs="Tahoma"/>
          <w:sz w:val="24"/>
          <w:szCs w:val="24"/>
        </w:rPr>
        <w:t>、</w:t>
      </w:r>
      <w:r w:rsidRPr="00EA79BD">
        <w:rPr>
          <w:rFonts w:ascii="ＭＳ 明朝" w:eastAsia="ＭＳ 明朝" w:hAnsi="ＭＳ 明朝" w:cs="Tahoma"/>
          <w:sz w:val="24"/>
          <w:szCs w:val="24"/>
        </w:rPr>
        <w:t>将来想定されるクライアント端末の追加に際して</w:t>
      </w:r>
      <w:r w:rsidR="00914CE3" w:rsidRPr="00EA79BD">
        <w:rPr>
          <w:rFonts w:ascii="ＭＳ 明朝" w:eastAsia="ＭＳ 明朝" w:hAnsi="ＭＳ 明朝" w:cs="Tahoma"/>
          <w:sz w:val="24"/>
          <w:szCs w:val="24"/>
        </w:rPr>
        <w:t>、</w:t>
      </w:r>
      <w:r w:rsidRPr="00EA79BD">
        <w:rPr>
          <w:rFonts w:ascii="ＭＳ 明朝" w:eastAsia="ＭＳ 明朝" w:hAnsi="ＭＳ 明朝" w:cs="Tahoma"/>
          <w:sz w:val="24"/>
          <w:szCs w:val="24"/>
        </w:rPr>
        <w:t>追加ライセンス費用が発生しないこと。</w:t>
      </w:r>
    </w:p>
    <w:p w14:paraId="2A17B274" w14:textId="77777777" w:rsidR="00876218" w:rsidRPr="00EA79BD" w:rsidRDefault="00876218" w:rsidP="00876218">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利用者はユーザーIDとパスワードによる認証を行い</w:t>
      </w:r>
      <w:r w:rsidR="00914CE3" w:rsidRPr="00EA79BD">
        <w:rPr>
          <w:rFonts w:ascii="ＭＳ 明朝" w:eastAsia="ＭＳ 明朝" w:hAnsi="ＭＳ 明朝" w:cs="Tahoma"/>
          <w:sz w:val="24"/>
          <w:szCs w:val="24"/>
        </w:rPr>
        <w:t>、</w:t>
      </w:r>
      <w:r w:rsidRPr="00EA79BD">
        <w:rPr>
          <w:rFonts w:ascii="ＭＳ 明朝" w:eastAsia="ＭＳ 明朝" w:hAnsi="ＭＳ 明朝" w:cs="Tahoma"/>
          <w:sz w:val="24"/>
          <w:szCs w:val="24"/>
        </w:rPr>
        <w:t>パスワードは利用者が任意に変更できること。</w:t>
      </w:r>
    </w:p>
    <w:p w14:paraId="6A25D44B" w14:textId="3F4E3E8C" w:rsidR="00876218" w:rsidRDefault="00876218" w:rsidP="00EA79BD">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利用者に設定する権限は</w:t>
      </w:r>
      <w:r w:rsidR="00914CE3" w:rsidRPr="00EA79BD">
        <w:rPr>
          <w:rFonts w:ascii="ＭＳ 明朝" w:eastAsia="ＭＳ 明朝" w:hAnsi="ＭＳ 明朝" w:cs="Tahoma"/>
          <w:sz w:val="24"/>
          <w:szCs w:val="24"/>
        </w:rPr>
        <w:t>、</w:t>
      </w:r>
      <w:r w:rsidRPr="00EA79BD">
        <w:rPr>
          <w:rFonts w:ascii="ＭＳ 明朝" w:eastAsia="ＭＳ 明朝" w:hAnsi="ＭＳ 明朝" w:cs="Tahoma"/>
          <w:sz w:val="24"/>
          <w:szCs w:val="24"/>
        </w:rPr>
        <w:t>その権限毎に利用可能な機能の制限登録ができること。</w:t>
      </w:r>
    </w:p>
    <w:p w14:paraId="53BB4FBF" w14:textId="56EF9492" w:rsidR="006C1F34" w:rsidRPr="00DB5844" w:rsidRDefault="00744AF1" w:rsidP="00164456">
      <w:pPr>
        <w:ind w:leftChars="203" w:left="707" w:hangingChars="117" w:hanging="281"/>
        <w:rPr>
          <w:rFonts w:ascii="ＭＳ 明朝" w:eastAsia="ＭＳ 明朝" w:hAnsi="ＭＳ 明朝" w:cs="Tahoma"/>
          <w:sz w:val="24"/>
          <w:szCs w:val="24"/>
        </w:rPr>
      </w:pPr>
      <w:r w:rsidRPr="00DB5844">
        <w:rPr>
          <w:rFonts w:ascii="ＭＳ 明朝" w:eastAsia="ＭＳ 明朝" w:hAnsi="ＭＳ 明朝" w:cs="Tahoma" w:hint="eastAsia"/>
          <w:sz w:val="24"/>
          <w:szCs w:val="24"/>
        </w:rPr>
        <w:t>・導入、</w:t>
      </w:r>
      <w:r w:rsidR="006C1F34" w:rsidRPr="00DB5844">
        <w:rPr>
          <w:rFonts w:ascii="ＭＳ 明朝" w:eastAsia="ＭＳ 明朝" w:hAnsi="ＭＳ 明朝" w:cs="Tahoma" w:hint="eastAsia"/>
          <w:sz w:val="24"/>
          <w:szCs w:val="24"/>
        </w:rPr>
        <w:t>運用にあたっては、三田市</w:t>
      </w:r>
      <w:r w:rsidR="004C5758" w:rsidRPr="00DB5844">
        <w:rPr>
          <w:rFonts w:ascii="ＭＳ 明朝" w:eastAsia="ＭＳ 明朝" w:hAnsi="ＭＳ 明朝" w:cs="Tahoma" w:hint="eastAsia"/>
          <w:sz w:val="24"/>
          <w:szCs w:val="24"/>
        </w:rPr>
        <w:t>立学校</w:t>
      </w:r>
      <w:r w:rsidR="006C1F34" w:rsidRPr="00DB5844">
        <w:rPr>
          <w:rFonts w:ascii="ＭＳ 明朝" w:eastAsia="ＭＳ 明朝" w:hAnsi="ＭＳ 明朝" w:cs="Tahoma" w:hint="eastAsia"/>
          <w:sz w:val="24"/>
          <w:szCs w:val="24"/>
        </w:rPr>
        <w:t>情報セキュリティポリシーを遵守すること。</w:t>
      </w:r>
    </w:p>
    <w:p w14:paraId="677003AF" w14:textId="62B042F3" w:rsidR="00164456" w:rsidRDefault="00164456" w:rsidP="0007190B">
      <w:pPr>
        <w:rPr>
          <w:rFonts w:ascii="ＭＳ 明朝" w:eastAsia="ＭＳ 明朝" w:hAnsi="ＭＳ 明朝" w:cs="Tahoma"/>
          <w:color w:val="FF0000"/>
          <w:sz w:val="24"/>
          <w:szCs w:val="24"/>
        </w:rPr>
      </w:pPr>
    </w:p>
    <w:p w14:paraId="7D203EC0" w14:textId="34A7BDF5" w:rsidR="00164456" w:rsidRPr="00DB5844" w:rsidRDefault="001853C3" w:rsidP="00164456">
      <w:pPr>
        <w:rPr>
          <w:rFonts w:ascii="ＭＳ ゴシック" w:eastAsia="ＭＳ ゴシック" w:hAnsi="ＭＳ ゴシック" w:cs="Tahoma"/>
          <w:sz w:val="24"/>
          <w:szCs w:val="24"/>
        </w:rPr>
      </w:pPr>
      <w:r w:rsidRPr="00DB5844">
        <w:rPr>
          <w:rFonts w:ascii="ＭＳ ゴシック" w:eastAsia="ＭＳ ゴシック" w:hAnsi="ＭＳ ゴシック" w:cs="Tahoma" w:hint="eastAsia"/>
          <w:sz w:val="24"/>
          <w:szCs w:val="24"/>
        </w:rPr>
        <w:t>１０</w:t>
      </w:r>
      <w:r w:rsidR="00164456" w:rsidRPr="00DB5844">
        <w:rPr>
          <w:rFonts w:ascii="ＭＳ ゴシック" w:eastAsia="ＭＳ ゴシック" w:hAnsi="ＭＳ ゴシック" w:cs="Tahoma" w:hint="eastAsia"/>
          <w:sz w:val="24"/>
          <w:szCs w:val="24"/>
        </w:rPr>
        <w:t>．サービス利用型（クラウド）の要件</w:t>
      </w:r>
    </w:p>
    <w:p w14:paraId="591459AA" w14:textId="594CA256" w:rsidR="00164456" w:rsidRPr="00DB5844" w:rsidRDefault="00164456" w:rsidP="006C1F34">
      <w:pPr>
        <w:ind w:left="708" w:hangingChars="295" w:hanging="708"/>
        <w:rPr>
          <w:rFonts w:ascii="ＭＳ 明朝" w:eastAsia="ＭＳ 明朝" w:hAnsi="ＭＳ 明朝" w:cs="Tahoma"/>
          <w:sz w:val="24"/>
          <w:szCs w:val="24"/>
        </w:rPr>
      </w:pPr>
      <w:r w:rsidRPr="00DB5844">
        <w:rPr>
          <w:rFonts w:ascii="ＭＳ 明朝" w:eastAsia="ＭＳ 明朝" w:hAnsi="ＭＳ 明朝" w:cs="Tahoma" w:hint="eastAsia"/>
          <w:sz w:val="24"/>
          <w:szCs w:val="24"/>
        </w:rPr>
        <w:t xml:space="preserve">　　・土日祝日含めて</w:t>
      </w:r>
      <w:r w:rsidRPr="00DB5844">
        <w:rPr>
          <w:rFonts w:ascii="ＭＳ 明朝" w:eastAsia="ＭＳ 明朝" w:hAnsi="ＭＳ 明朝" w:cs="Tahoma"/>
          <w:sz w:val="24"/>
          <w:szCs w:val="24"/>
        </w:rPr>
        <w:t>システム運用が可能であること。また、繁忙期等時間外についてもシステム運用が必要な場合は可能な限り対応すること。ただし、運用保守に必要な、データバックアップ、メンテナンス等でシステムを停止する場合は、本市と協議のうえ実施すること。</w:t>
      </w:r>
    </w:p>
    <w:p w14:paraId="7CC0A9CB" w14:textId="0F094B44" w:rsidR="00164456" w:rsidRPr="00DB5844" w:rsidRDefault="00164456" w:rsidP="006C1F34">
      <w:pPr>
        <w:ind w:leftChars="20" w:left="707" w:hangingChars="277" w:hanging="665"/>
        <w:rPr>
          <w:rFonts w:ascii="ＭＳ 明朝" w:eastAsia="ＭＳ 明朝" w:hAnsi="ＭＳ 明朝" w:cs="Tahoma"/>
          <w:sz w:val="24"/>
          <w:szCs w:val="24"/>
        </w:rPr>
      </w:pPr>
      <w:r w:rsidRPr="00DB5844">
        <w:rPr>
          <w:rFonts w:ascii="ＭＳ 明朝" w:eastAsia="ＭＳ 明朝" w:hAnsi="ＭＳ 明朝" w:cs="Tahoma" w:hint="eastAsia"/>
          <w:sz w:val="24"/>
          <w:szCs w:val="24"/>
        </w:rPr>
        <w:t xml:space="preserve">　　・</w:t>
      </w:r>
      <w:r w:rsidR="006C1F34" w:rsidRPr="00DB5844">
        <w:rPr>
          <w:rFonts w:ascii="ＭＳ 明朝" w:eastAsia="ＭＳ 明朝" w:hAnsi="ＭＳ 明朝" w:cs="Tahoma"/>
          <w:sz w:val="24"/>
          <w:szCs w:val="24"/>
        </w:rPr>
        <w:t>データセンターは日本国内に設置され</w:t>
      </w:r>
      <w:r w:rsidR="006C1F34" w:rsidRPr="00DB5844">
        <w:rPr>
          <w:rFonts w:ascii="ＭＳ 明朝" w:eastAsia="ＭＳ 明朝" w:hAnsi="ＭＳ 明朝" w:cs="Tahoma" w:hint="eastAsia"/>
          <w:sz w:val="24"/>
          <w:szCs w:val="24"/>
        </w:rPr>
        <w:t>て</w:t>
      </w:r>
      <w:r w:rsidR="006C1F34" w:rsidRPr="00DB5844">
        <w:rPr>
          <w:rFonts w:ascii="ＭＳ 明朝" w:eastAsia="ＭＳ 明朝" w:hAnsi="ＭＳ 明朝" w:cs="Tahoma"/>
          <w:sz w:val="24"/>
          <w:szCs w:val="24"/>
        </w:rPr>
        <w:t>いること。</w:t>
      </w:r>
      <w:r w:rsidR="006C1F34" w:rsidRPr="00DB5844">
        <w:rPr>
          <w:rFonts w:ascii="ＭＳ 明朝" w:eastAsia="ＭＳ 明朝" w:hAnsi="ＭＳ 明朝" w:cs="Tahoma" w:hint="eastAsia"/>
          <w:sz w:val="24"/>
          <w:szCs w:val="24"/>
        </w:rPr>
        <w:t>また、</w:t>
      </w:r>
      <w:r w:rsidR="006C1F34" w:rsidRPr="00DB5844">
        <w:rPr>
          <w:rFonts w:ascii="ＭＳ 明朝" w:eastAsia="ＭＳ 明朝" w:hAnsi="ＭＳ 明朝" w:cs="Tahoma"/>
          <w:sz w:val="24"/>
          <w:szCs w:val="24"/>
        </w:rPr>
        <w:t>地震・火災・落雷等の災害による停電やその他の障害が発生した場合でも利用が継続できる冗長性を備えていること</w:t>
      </w:r>
      <w:r w:rsidRPr="00DB5844">
        <w:rPr>
          <w:rFonts w:ascii="ＭＳ 明朝" w:eastAsia="ＭＳ 明朝" w:hAnsi="ＭＳ 明朝" w:cs="Tahoma" w:hint="eastAsia"/>
          <w:sz w:val="24"/>
          <w:szCs w:val="24"/>
        </w:rPr>
        <w:t>。</w:t>
      </w:r>
    </w:p>
    <w:p w14:paraId="311F8068" w14:textId="129B8652" w:rsidR="00164456" w:rsidRPr="00DB5844" w:rsidRDefault="00164456" w:rsidP="00D90223">
      <w:pPr>
        <w:ind w:left="708" w:hangingChars="295" w:hanging="708"/>
        <w:rPr>
          <w:rFonts w:ascii="ＭＳ 明朝" w:eastAsia="ＭＳ 明朝" w:hAnsi="ＭＳ 明朝" w:cs="Tahoma"/>
          <w:sz w:val="24"/>
          <w:szCs w:val="24"/>
        </w:rPr>
      </w:pPr>
      <w:r w:rsidRPr="00DB5844">
        <w:rPr>
          <w:rFonts w:ascii="ＭＳ 明朝" w:eastAsia="ＭＳ 明朝" w:hAnsi="ＭＳ 明朝" w:cs="Tahoma" w:hint="eastAsia"/>
          <w:sz w:val="24"/>
          <w:szCs w:val="24"/>
        </w:rPr>
        <w:t xml:space="preserve">　　・</w:t>
      </w:r>
      <w:r w:rsidRPr="00DB5844">
        <w:rPr>
          <w:rFonts w:ascii="ＭＳ 明朝" w:eastAsia="ＭＳ 明朝" w:hAnsi="ＭＳ 明朝" w:cs="Tahoma"/>
          <w:sz w:val="24"/>
          <w:szCs w:val="24"/>
        </w:rPr>
        <w:t>24時間365日警備体制が確立されていること。</w:t>
      </w:r>
    </w:p>
    <w:p w14:paraId="5583358F" w14:textId="7D559DC7" w:rsidR="00164456" w:rsidRPr="00DB5844" w:rsidRDefault="00164456" w:rsidP="00D90223">
      <w:pPr>
        <w:ind w:left="708" w:hangingChars="295" w:hanging="708"/>
        <w:rPr>
          <w:rFonts w:ascii="ＭＳ 明朝" w:eastAsia="ＭＳ 明朝" w:hAnsi="ＭＳ 明朝" w:cs="Tahoma"/>
          <w:sz w:val="24"/>
          <w:szCs w:val="24"/>
        </w:rPr>
      </w:pPr>
      <w:r w:rsidRPr="00DB5844">
        <w:rPr>
          <w:rFonts w:ascii="ＭＳ 明朝" w:eastAsia="ＭＳ 明朝" w:hAnsi="ＭＳ 明朝" w:cs="Tahoma" w:hint="eastAsia"/>
          <w:sz w:val="24"/>
          <w:szCs w:val="24"/>
        </w:rPr>
        <w:t xml:space="preserve">　　・外部からの侵入に対し、検知できる仕組みを備えていること。</w:t>
      </w:r>
    </w:p>
    <w:p w14:paraId="6443D349" w14:textId="393868DB" w:rsidR="00D90223" w:rsidRDefault="00164456" w:rsidP="002B4459">
      <w:pPr>
        <w:rPr>
          <w:rFonts w:ascii="ＭＳ 明朝" w:eastAsia="ＭＳ 明朝" w:hAnsi="ＭＳ 明朝" w:cs="Tahoma"/>
          <w:sz w:val="24"/>
          <w:szCs w:val="24"/>
        </w:rPr>
      </w:pPr>
      <w:r w:rsidRPr="00DB5844">
        <w:rPr>
          <w:rFonts w:ascii="ＭＳ 明朝" w:eastAsia="ＭＳ 明朝" w:hAnsi="ＭＳ 明朝" w:cs="Tahoma" w:hint="eastAsia"/>
          <w:sz w:val="24"/>
          <w:szCs w:val="24"/>
        </w:rPr>
        <w:lastRenderedPageBreak/>
        <w:t xml:space="preserve">　　・マルウェア、サイバー攻撃等の危険に対する体制が</w:t>
      </w:r>
      <w:r w:rsidR="00D41A3A" w:rsidRPr="00DB5844">
        <w:rPr>
          <w:rFonts w:ascii="ＭＳ 明朝" w:eastAsia="ＭＳ 明朝" w:hAnsi="ＭＳ 明朝" w:cs="Tahoma" w:hint="eastAsia"/>
          <w:sz w:val="24"/>
          <w:szCs w:val="24"/>
        </w:rPr>
        <w:t>整備されている</w:t>
      </w:r>
      <w:r w:rsidRPr="00DB5844">
        <w:rPr>
          <w:rFonts w:ascii="ＭＳ 明朝" w:eastAsia="ＭＳ 明朝" w:hAnsi="ＭＳ 明朝" w:cs="Tahoma" w:hint="eastAsia"/>
          <w:sz w:val="24"/>
          <w:szCs w:val="24"/>
        </w:rPr>
        <w:t>こと。</w:t>
      </w:r>
    </w:p>
    <w:p w14:paraId="441B768B" w14:textId="77777777" w:rsidR="004D291A" w:rsidRPr="00DB5844" w:rsidRDefault="004D291A" w:rsidP="002B4459">
      <w:pPr>
        <w:rPr>
          <w:rFonts w:ascii="ＭＳ 明朝" w:eastAsia="ＭＳ 明朝" w:hAnsi="ＭＳ 明朝" w:cs="Tahoma" w:hint="eastAsia"/>
          <w:sz w:val="24"/>
          <w:szCs w:val="24"/>
        </w:rPr>
      </w:pPr>
    </w:p>
    <w:p w14:paraId="435AB4E2" w14:textId="7B325180" w:rsidR="004E0B6F" w:rsidRPr="00DB5844" w:rsidRDefault="004E0B6F" w:rsidP="004E0B6F">
      <w:pPr>
        <w:rPr>
          <w:rFonts w:ascii="ＭＳ ゴシック" w:eastAsia="ＭＳ ゴシック" w:hAnsi="ＭＳ ゴシック" w:cs="Tahoma"/>
          <w:sz w:val="24"/>
          <w:szCs w:val="24"/>
        </w:rPr>
      </w:pPr>
      <w:r w:rsidRPr="00DB5844">
        <w:rPr>
          <w:rFonts w:ascii="ＭＳ ゴシック" w:eastAsia="ＭＳ ゴシック" w:hAnsi="ＭＳ ゴシック" w:cs="Tahoma" w:hint="eastAsia"/>
          <w:sz w:val="24"/>
          <w:szCs w:val="24"/>
        </w:rPr>
        <w:t>１１．プロジェクト進行に関する要件</w:t>
      </w:r>
    </w:p>
    <w:p w14:paraId="37083D60" w14:textId="1A4D2E6D" w:rsidR="0007190B" w:rsidRPr="00DB5844" w:rsidRDefault="0007190B" w:rsidP="00CD004F">
      <w:pPr>
        <w:ind w:left="720" w:hangingChars="300" w:hanging="720"/>
        <w:rPr>
          <w:rFonts w:ascii="ＭＳ 明朝" w:eastAsia="ＭＳ 明朝" w:hAnsi="ＭＳ 明朝"/>
          <w:sz w:val="24"/>
          <w:szCs w:val="24"/>
        </w:rPr>
      </w:pPr>
      <w:r w:rsidRPr="00DB5844">
        <w:rPr>
          <w:rFonts w:ascii="ＭＳ 明朝" w:eastAsia="ＭＳ 明朝" w:hAnsi="ＭＳ 明朝" w:hint="eastAsia"/>
          <w:sz w:val="24"/>
          <w:szCs w:val="24"/>
        </w:rPr>
        <w:t xml:space="preserve">　　・本業務の推進にあたって、進捗管理、リスク・課題整理を行い、本市と連携しながら円滑にプロジェクトを推進し、稼働までに職員によるシステム検証、操作研修等全て終了し、万全の体制がとれるようプロジェクト管理をすること。</w:t>
      </w:r>
    </w:p>
    <w:p w14:paraId="42E37FE8" w14:textId="77777777" w:rsidR="0007190B" w:rsidRPr="00DB5844" w:rsidRDefault="0007190B" w:rsidP="002B4459">
      <w:pPr>
        <w:rPr>
          <w:rFonts w:ascii="ＭＳ ゴシック" w:eastAsia="ＭＳ ゴシック" w:hAnsi="ＭＳ ゴシック" w:cs="Tahoma"/>
          <w:sz w:val="24"/>
          <w:szCs w:val="24"/>
        </w:rPr>
      </w:pPr>
    </w:p>
    <w:p w14:paraId="7CBBCFC0" w14:textId="33DE14E1" w:rsidR="005036CF" w:rsidRPr="00DB5844" w:rsidRDefault="00876218" w:rsidP="002B4459">
      <w:pPr>
        <w:rPr>
          <w:rFonts w:ascii="ＭＳ ゴシック" w:eastAsia="ＭＳ ゴシック" w:hAnsi="ＭＳ ゴシック" w:cs="Tahoma"/>
          <w:sz w:val="24"/>
          <w:szCs w:val="24"/>
          <w:bdr w:val="single" w:sz="4" w:space="0" w:color="auto"/>
        </w:rPr>
      </w:pPr>
      <w:r w:rsidRPr="00DB5844">
        <w:rPr>
          <w:rFonts w:ascii="ＭＳ ゴシック" w:eastAsia="ＭＳ ゴシック" w:hAnsi="ＭＳ ゴシック" w:cs="Tahoma" w:hint="eastAsia"/>
          <w:sz w:val="24"/>
          <w:szCs w:val="24"/>
        </w:rPr>
        <w:t>１</w:t>
      </w:r>
      <w:r w:rsidR="00C96608" w:rsidRPr="00DB5844">
        <w:rPr>
          <w:rFonts w:ascii="ＭＳ ゴシック" w:eastAsia="ＭＳ ゴシック" w:hAnsi="ＭＳ ゴシック" w:cs="Tahoma" w:hint="eastAsia"/>
          <w:sz w:val="24"/>
          <w:szCs w:val="24"/>
        </w:rPr>
        <w:t>２</w:t>
      </w:r>
      <w:r w:rsidR="002B4459" w:rsidRPr="00DB5844">
        <w:rPr>
          <w:rFonts w:ascii="ＭＳ ゴシック" w:eastAsia="ＭＳ ゴシック" w:hAnsi="ＭＳ ゴシック" w:cs="Tahoma" w:hint="eastAsia"/>
          <w:sz w:val="24"/>
          <w:szCs w:val="24"/>
        </w:rPr>
        <w:t>．</w:t>
      </w:r>
      <w:r w:rsidR="005036CF" w:rsidRPr="00DB5844">
        <w:rPr>
          <w:rFonts w:ascii="ＭＳ ゴシック" w:eastAsia="ＭＳ ゴシック" w:hAnsi="ＭＳ ゴシック" w:cs="Tahoma" w:hint="eastAsia"/>
          <w:sz w:val="24"/>
          <w:szCs w:val="24"/>
        </w:rPr>
        <w:t>システムの</w:t>
      </w:r>
      <w:r w:rsidR="005036CF" w:rsidRPr="00DB5844">
        <w:rPr>
          <w:rFonts w:ascii="ＭＳ ゴシック" w:eastAsia="ＭＳ ゴシック" w:hAnsi="ＭＳ ゴシック" w:cs="Tahoma"/>
          <w:sz w:val="24"/>
          <w:szCs w:val="24"/>
        </w:rPr>
        <w:t>基本要件</w:t>
      </w:r>
    </w:p>
    <w:p w14:paraId="4C1DE1A6" w14:textId="1B794127" w:rsidR="005036CF" w:rsidRPr="00EA79BD" w:rsidRDefault="000F5D8F" w:rsidP="005036CF">
      <w:pPr>
        <w:rPr>
          <w:rFonts w:ascii="ＭＳ 明朝" w:eastAsia="ＭＳ 明朝" w:hAnsi="ＭＳ 明朝" w:cs="Tahoma"/>
          <w:sz w:val="24"/>
          <w:szCs w:val="24"/>
        </w:rPr>
      </w:pPr>
      <w:r>
        <w:rPr>
          <w:rFonts w:ascii="ＭＳ 明朝" w:eastAsia="ＭＳ 明朝" w:hAnsi="ＭＳ 明朝" w:cs="Tahoma" w:hint="eastAsia"/>
          <w:noProof/>
          <w:sz w:val="24"/>
          <w:szCs w:val="24"/>
        </w:rPr>
        <mc:AlternateContent>
          <mc:Choice Requires="wps">
            <w:drawing>
              <wp:anchor distT="0" distB="0" distL="114300" distR="114300" simplePos="0" relativeHeight="251659264" behindDoc="0" locked="0" layoutInCell="1" allowOverlap="1" wp14:anchorId="33CA9B54" wp14:editId="7EB5B456">
                <wp:simplePos x="0" y="0"/>
                <wp:positionH relativeFrom="column">
                  <wp:posOffset>114797</wp:posOffset>
                </wp:positionH>
                <wp:positionV relativeFrom="paragraph">
                  <wp:posOffset>226115</wp:posOffset>
                </wp:positionV>
                <wp:extent cx="2313830" cy="2146852"/>
                <wp:effectExtent l="0" t="0" r="10795" b="25400"/>
                <wp:wrapNone/>
                <wp:docPr id="1" name="角丸四角形 1"/>
                <wp:cNvGraphicFramePr/>
                <a:graphic xmlns:a="http://schemas.openxmlformats.org/drawingml/2006/main">
                  <a:graphicData uri="http://schemas.microsoft.com/office/word/2010/wordprocessingShape">
                    <wps:wsp>
                      <wps:cNvSpPr/>
                      <wps:spPr>
                        <a:xfrm>
                          <a:off x="0" y="0"/>
                          <a:ext cx="2313830" cy="214685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3E9EEDFD" id="角丸四角形 1" o:spid="_x0000_s1026" style="position:absolute;left:0;text-align:left;margin-left:9.05pt;margin-top:17.8pt;width:182.2pt;height:1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" filled="f" strokecolor="black [3213]" strokeweight="1pt">
                <v:stroke joinstyle="miter"/>
              </v:roundrect>
            </w:pict>
          </mc:Fallback>
        </mc:AlternateContent>
      </w:r>
      <w:r w:rsidR="005036CF" w:rsidRPr="00EA79BD">
        <w:rPr>
          <w:rFonts w:ascii="ＭＳ 明朝" w:eastAsia="ＭＳ 明朝" w:hAnsi="ＭＳ 明朝" w:cs="Tahoma"/>
          <w:sz w:val="24"/>
          <w:szCs w:val="24"/>
        </w:rPr>
        <w:t xml:space="preserve">　</w:t>
      </w:r>
      <w:r w:rsidR="002B4459" w:rsidRPr="00EA79BD">
        <w:rPr>
          <w:rFonts w:ascii="ＭＳ 明朝" w:eastAsia="ＭＳ 明朝" w:hAnsi="ＭＳ 明朝" w:cs="Tahoma" w:hint="eastAsia"/>
          <w:sz w:val="24"/>
          <w:szCs w:val="24"/>
        </w:rPr>
        <w:t xml:space="preserve">　</w:t>
      </w:r>
      <w:r w:rsidR="00E83E47">
        <w:rPr>
          <w:rFonts w:ascii="ＭＳ 明朝" w:eastAsia="ＭＳ 明朝" w:hAnsi="ＭＳ 明朝" w:cs="Tahoma" w:hint="eastAsia"/>
          <w:sz w:val="24"/>
          <w:szCs w:val="24"/>
        </w:rPr>
        <w:t>当該システム</w:t>
      </w:r>
      <w:r w:rsidR="005036CF" w:rsidRPr="00EA79BD">
        <w:rPr>
          <w:rFonts w:ascii="ＭＳ 明朝" w:eastAsia="ＭＳ 明朝" w:hAnsi="ＭＳ 明朝" w:cs="Tahoma" w:hint="eastAsia"/>
          <w:sz w:val="24"/>
          <w:szCs w:val="24"/>
        </w:rPr>
        <w:t>は</w:t>
      </w:r>
      <w:r w:rsidR="005036CF" w:rsidRPr="00EA79BD">
        <w:rPr>
          <w:rFonts w:ascii="ＭＳ 明朝" w:eastAsia="ＭＳ 明朝" w:hAnsi="ＭＳ 明朝" w:cs="Tahoma"/>
          <w:b/>
          <w:sz w:val="24"/>
          <w:szCs w:val="24"/>
          <w:u w:val="single"/>
        </w:rPr>
        <w:t>クラウドサービス</w:t>
      </w:r>
      <w:r w:rsidR="005036CF" w:rsidRPr="00EA79BD">
        <w:rPr>
          <w:rFonts w:ascii="ＭＳ 明朝" w:eastAsia="ＭＳ 明朝" w:hAnsi="ＭＳ 明朝" w:cs="Tahoma"/>
          <w:sz w:val="24"/>
          <w:szCs w:val="24"/>
        </w:rPr>
        <w:t>とし</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下記の要件</w:t>
      </w:r>
      <w:r w:rsidR="001F19BE">
        <w:rPr>
          <w:rFonts w:ascii="ＭＳ 明朝" w:eastAsia="ＭＳ 明朝" w:hAnsi="ＭＳ 明朝" w:cs="Tahoma" w:hint="eastAsia"/>
          <w:sz w:val="24"/>
          <w:szCs w:val="24"/>
        </w:rPr>
        <w:t>（必須条件）</w:t>
      </w:r>
      <w:r w:rsidR="005036CF" w:rsidRPr="00EA79BD">
        <w:rPr>
          <w:rFonts w:ascii="ＭＳ 明朝" w:eastAsia="ＭＳ 明朝" w:hAnsi="ＭＳ 明朝" w:cs="Tahoma"/>
          <w:sz w:val="24"/>
          <w:szCs w:val="24"/>
        </w:rPr>
        <w:t>を満たすこと。</w:t>
      </w:r>
    </w:p>
    <w:p w14:paraId="31668289" w14:textId="77777777" w:rsidR="005036CF" w:rsidRPr="00EA79BD" w:rsidRDefault="00FC575B" w:rsidP="00876218">
      <w:pPr>
        <w:ind w:firstLineChars="200" w:firstLine="480"/>
        <w:rPr>
          <w:rFonts w:ascii="ＭＳ 明朝" w:eastAsia="ＭＳ 明朝" w:hAnsi="ＭＳ 明朝" w:cs="Tahoma"/>
          <w:sz w:val="24"/>
          <w:szCs w:val="24"/>
        </w:rPr>
      </w:pPr>
      <w:r>
        <w:rPr>
          <w:rFonts w:ascii="ＭＳ 明朝" w:eastAsia="ＭＳ 明朝" w:hAnsi="ＭＳ 明朝" w:cs="Tahoma" w:hint="eastAsia"/>
          <w:noProof/>
          <w:sz w:val="24"/>
          <w:szCs w:val="24"/>
        </w:rPr>
        <mc:AlternateContent>
          <mc:Choice Requires="wps">
            <w:drawing>
              <wp:anchor distT="0" distB="0" distL="114300" distR="114300" simplePos="0" relativeHeight="251660288" behindDoc="0" locked="0" layoutInCell="1" allowOverlap="1" wp14:anchorId="1BD44ABE" wp14:editId="3A442C79">
                <wp:simplePos x="0" y="0"/>
                <wp:positionH relativeFrom="column">
                  <wp:posOffset>3239604</wp:posOffset>
                </wp:positionH>
                <wp:positionV relativeFrom="paragraph">
                  <wp:posOffset>108833</wp:posOffset>
                </wp:positionV>
                <wp:extent cx="2115047" cy="1757211"/>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115047" cy="1757211"/>
                        </a:xfrm>
                        <a:prstGeom prst="rect">
                          <a:avLst/>
                        </a:prstGeom>
                        <a:solidFill>
                          <a:schemeClr val="lt1"/>
                        </a:solidFill>
                        <a:ln w="6350">
                          <a:noFill/>
                        </a:ln>
                      </wps:spPr>
                      <wps:txbx>
                        <w:txbxContent>
                          <w:p w14:paraId="57BD95F2" w14:textId="77777777" w:rsidR="007F6960" w:rsidRDefault="00FC575B">
                            <w:pPr>
                              <w:rPr>
                                <w:rFonts w:ascii="ＭＳ 明朝" w:eastAsia="ＭＳ 明朝" w:hAnsi="ＭＳ 明朝" w:cs="Tahoma"/>
                                <w:sz w:val="24"/>
                                <w:szCs w:val="24"/>
                              </w:rPr>
                            </w:pPr>
                            <w:r>
                              <w:rPr>
                                <w:rFonts w:ascii="ＭＳ 明朝" w:eastAsia="ＭＳ 明朝" w:hAnsi="ＭＳ 明朝" w:cs="Tahoma" w:hint="eastAsia"/>
                                <w:sz w:val="24"/>
                                <w:szCs w:val="24"/>
                              </w:rPr>
                              <w:t xml:space="preserve">　</w:t>
                            </w:r>
                            <w:r>
                              <w:rPr>
                                <w:rFonts w:ascii="ＭＳ 明朝" w:eastAsia="ＭＳ 明朝" w:hAnsi="ＭＳ 明朝" w:cs="Tahoma"/>
                                <w:sz w:val="24"/>
                                <w:szCs w:val="24"/>
                              </w:rPr>
                              <w:t>（参考条件）</w:t>
                            </w:r>
                          </w:p>
                          <w:p w14:paraId="1F2E3683" w14:textId="77777777" w:rsidR="007F6960" w:rsidRDefault="007F6960">
                            <w:pPr>
                              <w:rPr>
                                <w:rFonts w:ascii="ＭＳ 明朝" w:eastAsia="ＭＳ 明朝" w:hAnsi="ＭＳ 明朝" w:cs="Tahoma"/>
                                <w:sz w:val="24"/>
                                <w:szCs w:val="24"/>
                              </w:rPr>
                            </w:pPr>
                            <w:r>
                              <w:rPr>
                                <w:rFonts w:ascii="ＭＳ 明朝" w:eastAsia="ＭＳ 明朝" w:hAnsi="ＭＳ 明朝" w:cs="Tahoma" w:hint="eastAsia"/>
                                <w:sz w:val="24"/>
                                <w:szCs w:val="24"/>
                              </w:rPr>
                              <w:t>⑨</w:t>
                            </w:r>
                            <w:r w:rsidRPr="00EA79BD">
                              <w:rPr>
                                <w:rFonts w:ascii="ＭＳ 明朝" w:eastAsia="ＭＳ 明朝" w:hAnsi="ＭＳ 明朝" w:cs="Tahoma"/>
                                <w:sz w:val="24"/>
                                <w:szCs w:val="24"/>
                              </w:rPr>
                              <w:t>施設予約機能</w:t>
                            </w:r>
                          </w:p>
                          <w:p w14:paraId="4AEE1203" w14:textId="77777777" w:rsidR="007F6960" w:rsidRDefault="007F6960">
                            <w:pPr>
                              <w:rPr>
                                <w:rFonts w:ascii="ＭＳ 明朝" w:eastAsia="ＭＳ 明朝" w:hAnsi="ＭＳ 明朝" w:cs="Tahoma"/>
                                <w:sz w:val="24"/>
                                <w:szCs w:val="24"/>
                              </w:rPr>
                            </w:pPr>
                            <w:r>
                              <w:rPr>
                                <w:rFonts w:ascii="ＭＳ 明朝" w:eastAsia="ＭＳ 明朝" w:hAnsi="ＭＳ 明朝" w:cs="Tahoma" w:hint="eastAsia"/>
                                <w:sz w:val="24"/>
                                <w:szCs w:val="24"/>
                              </w:rPr>
                              <w:t>⑩</w:t>
                            </w:r>
                            <w:r w:rsidRPr="00EA79BD">
                              <w:rPr>
                                <w:rFonts w:ascii="ＭＳ 明朝" w:eastAsia="ＭＳ 明朝" w:hAnsi="ＭＳ 明朝" w:cs="Tahoma"/>
                                <w:sz w:val="24"/>
                                <w:szCs w:val="24"/>
                              </w:rPr>
                              <w:t>メッセージ機能</w:t>
                            </w:r>
                          </w:p>
                          <w:p w14:paraId="2A35CF70" w14:textId="77777777" w:rsidR="00FC575B" w:rsidRDefault="00FC575B">
                            <w:pPr>
                              <w:rPr>
                                <w:rFonts w:ascii="ＭＳ 明朝" w:eastAsia="ＭＳ 明朝" w:hAnsi="ＭＳ 明朝" w:cs="Tahoma"/>
                                <w:sz w:val="24"/>
                                <w:szCs w:val="24"/>
                              </w:rPr>
                            </w:pPr>
                            <w:r>
                              <w:rPr>
                                <w:rFonts w:ascii="ＭＳ 明朝" w:eastAsia="ＭＳ 明朝" w:hAnsi="ＭＳ 明朝" w:cs="Tahoma" w:hint="eastAsia"/>
                                <w:sz w:val="24"/>
                                <w:szCs w:val="24"/>
                              </w:rPr>
                              <w:t>⑪</w:t>
                            </w:r>
                            <w:r w:rsidR="001F19BE">
                              <w:rPr>
                                <w:rFonts w:ascii="ＭＳ 明朝" w:eastAsia="ＭＳ 明朝" w:hAnsi="ＭＳ 明朝" w:cs="Tahoma" w:hint="eastAsia"/>
                                <w:sz w:val="24"/>
                                <w:szCs w:val="24"/>
                              </w:rPr>
                              <w:t>アンケート機能</w:t>
                            </w:r>
                          </w:p>
                          <w:p w14:paraId="6D63C710" w14:textId="77777777" w:rsidR="007F6960" w:rsidRDefault="007F6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1pt;margin-top:8.55pt;width:166.55pt;height:13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" fillcolor="white [3201]" stroked="f" strokeweight=".5pt">
                <v:textbox>
                  <w:txbxContent>
                    <w:p w:rsidR="007F6960" w:rsidRDefault="00FC575B">
                      <w:pPr>
                        <w:rPr>
                          <w:rFonts w:ascii="ＭＳ 明朝" w:eastAsia="ＭＳ 明朝" w:hAnsi="ＭＳ 明朝" w:cs="Tahoma" w:hint="eastAsia"/>
                          <w:sz w:val="24"/>
                          <w:szCs w:val="24"/>
                        </w:rPr>
                      </w:pPr>
                      <w:r>
                        <w:rPr>
                          <w:rFonts w:ascii="ＭＳ 明朝" w:eastAsia="ＭＳ 明朝" w:hAnsi="ＭＳ 明朝" w:cs="Tahoma" w:hint="eastAsia"/>
                          <w:sz w:val="24"/>
                          <w:szCs w:val="24"/>
                        </w:rPr>
                        <w:t xml:space="preserve">　</w:t>
                      </w:r>
                      <w:r>
                        <w:rPr>
                          <w:rFonts w:ascii="ＭＳ 明朝" w:eastAsia="ＭＳ 明朝" w:hAnsi="ＭＳ 明朝" w:cs="Tahoma"/>
                          <w:sz w:val="24"/>
                          <w:szCs w:val="24"/>
                        </w:rPr>
                        <w:t>（参考条件）</w:t>
                      </w:r>
                    </w:p>
                    <w:p w:rsidR="007F6960" w:rsidRDefault="007F6960">
                      <w:pPr>
                        <w:rPr>
                          <w:rFonts w:ascii="ＭＳ 明朝" w:eastAsia="ＭＳ 明朝" w:hAnsi="ＭＳ 明朝" w:cs="Tahoma"/>
                          <w:sz w:val="24"/>
                          <w:szCs w:val="24"/>
                        </w:rPr>
                      </w:pPr>
                      <w:r>
                        <w:rPr>
                          <w:rFonts w:ascii="ＭＳ 明朝" w:eastAsia="ＭＳ 明朝" w:hAnsi="ＭＳ 明朝" w:cs="Tahoma" w:hint="eastAsia"/>
                          <w:sz w:val="24"/>
                          <w:szCs w:val="24"/>
                        </w:rPr>
                        <w:t>⑨</w:t>
                      </w:r>
                      <w:r w:rsidRPr="00EA79BD">
                        <w:rPr>
                          <w:rFonts w:ascii="ＭＳ 明朝" w:eastAsia="ＭＳ 明朝" w:hAnsi="ＭＳ 明朝" w:cs="Tahoma"/>
                          <w:sz w:val="24"/>
                          <w:szCs w:val="24"/>
                        </w:rPr>
                        <w:t>施設予約機能</w:t>
                      </w:r>
                    </w:p>
                    <w:p w:rsidR="007F6960" w:rsidRDefault="007F6960">
                      <w:pPr>
                        <w:rPr>
                          <w:rFonts w:ascii="ＭＳ 明朝" w:eastAsia="ＭＳ 明朝" w:hAnsi="ＭＳ 明朝" w:cs="Tahoma"/>
                          <w:sz w:val="24"/>
                          <w:szCs w:val="24"/>
                        </w:rPr>
                      </w:pPr>
                      <w:r>
                        <w:rPr>
                          <w:rFonts w:ascii="ＭＳ 明朝" w:eastAsia="ＭＳ 明朝" w:hAnsi="ＭＳ 明朝" w:cs="Tahoma" w:hint="eastAsia"/>
                          <w:sz w:val="24"/>
                          <w:szCs w:val="24"/>
                        </w:rPr>
                        <w:t>⑩</w:t>
                      </w:r>
                      <w:r w:rsidRPr="00EA79BD">
                        <w:rPr>
                          <w:rFonts w:ascii="ＭＳ 明朝" w:eastAsia="ＭＳ 明朝" w:hAnsi="ＭＳ 明朝" w:cs="Tahoma"/>
                          <w:sz w:val="24"/>
                          <w:szCs w:val="24"/>
                        </w:rPr>
                        <w:t>メッセージ機能</w:t>
                      </w:r>
                    </w:p>
                    <w:p w:rsidR="00FC575B" w:rsidRDefault="00FC575B">
                      <w:pPr>
                        <w:rPr>
                          <w:rFonts w:ascii="ＭＳ 明朝" w:eastAsia="ＭＳ 明朝" w:hAnsi="ＭＳ 明朝" w:cs="Tahoma" w:hint="eastAsia"/>
                          <w:sz w:val="24"/>
                          <w:szCs w:val="24"/>
                        </w:rPr>
                      </w:pPr>
                      <w:r>
                        <w:rPr>
                          <w:rFonts w:ascii="ＭＳ 明朝" w:eastAsia="ＭＳ 明朝" w:hAnsi="ＭＳ 明朝" w:cs="Tahoma" w:hint="eastAsia"/>
                          <w:sz w:val="24"/>
                          <w:szCs w:val="24"/>
                        </w:rPr>
                        <w:t>⑪</w:t>
                      </w:r>
                      <w:r w:rsidR="001F19BE">
                        <w:rPr>
                          <w:rFonts w:ascii="ＭＳ 明朝" w:eastAsia="ＭＳ 明朝" w:hAnsi="ＭＳ 明朝" w:cs="Tahoma" w:hint="eastAsia"/>
                          <w:sz w:val="24"/>
                          <w:szCs w:val="24"/>
                        </w:rPr>
                        <w:t>アンケート機能</w:t>
                      </w:r>
                    </w:p>
                    <w:p w:rsidR="007F6960" w:rsidRDefault="007F6960">
                      <w:pPr>
                        <w:rPr>
                          <w:rFonts w:hint="eastAsia"/>
                        </w:rPr>
                      </w:pPr>
                    </w:p>
                  </w:txbxContent>
                </v:textbox>
              </v:shape>
            </w:pict>
          </mc:Fallback>
        </mc:AlternateContent>
      </w:r>
      <w:r w:rsidR="007F6960">
        <w:rPr>
          <w:rFonts w:ascii="ＭＳ 明朝" w:eastAsia="ＭＳ 明朝" w:hAnsi="ＭＳ 明朝" w:cs="Tahoma" w:hint="eastAsia"/>
          <w:noProof/>
          <w:sz w:val="24"/>
          <w:szCs w:val="24"/>
        </w:rPr>
        <mc:AlternateContent>
          <mc:Choice Requires="wps">
            <w:drawing>
              <wp:anchor distT="0" distB="0" distL="114300" distR="114300" simplePos="0" relativeHeight="251662336" behindDoc="0" locked="0" layoutInCell="1" allowOverlap="1" wp14:anchorId="646AE271" wp14:editId="737DE3A3">
                <wp:simplePos x="0" y="0"/>
                <wp:positionH relativeFrom="column">
                  <wp:posOffset>3184000</wp:posOffset>
                </wp:positionH>
                <wp:positionV relativeFrom="paragraph">
                  <wp:posOffset>77028</wp:posOffset>
                </wp:positionV>
                <wp:extent cx="2313830" cy="1940119"/>
                <wp:effectExtent l="0" t="0" r="10795" b="22225"/>
                <wp:wrapNone/>
                <wp:docPr id="3" name="角丸四角形 3"/>
                <wp:cNvGraphicFramePr/>
                <a:graphic xmlns:a="http://schemas.openxmlformats.org/drawingml/2006/main">
                  <a:graphicData uri="http://schemas.microsoft.com/office/word/2010/wordprocessingShape">
                    <wps:wsp>
                      <wps:cNvSpPr/>
                      <wps:spPr>
                        <a:xfrm>
                          <a:off x="0" y="0"/>
                          <a:ext cx="2313830" cy="1940119"/>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0927AEA5" id="角丸四角形 3" o:spid="_x0000_s1026" style="position:absolute;left:0;text-align:left;margin-left:250.7pt;margin-top:6.05pt;width:182.2pt;height:15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" filled="f" strokecolor="windowText" strokeweight="1pt">
                <v:stroke joinstyle="miter"/>
              </v:roundrect>
            </w:pict>
          </mc:Fallback>
        </mc:AlternateContent>
      </w:r>
      <w:r w:rsidR="00876218"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機能概要</w:t>
      </w:r>
      <w:r w:rsidR="00876218" w:rsidRPr="00EA79BD">
        <w:rPr>
          <w:rFonts w:ascii="ＭＳ 明朝" w:eastAsia="ＭＳ 明朝" w:hAnsi="ＭＳ 明朝" w:cs="Tahoma" w:hint="eastAsia"/>
          <w:sz w:val="24"/>
          <w:szCs w:val="24"/>
        </w:rPr>
        <w:t>≫</w:t>
      </w:r>
      <w:r w:rsidR="007F6960">
        <w:rPr>
          <w:rFonts w:ascii="ＭＳ 明朝" w:eastAsia="ＭＳ 明朝" w:hAnsi="ＭＳ 明朝" w:cs="Tahoma" w:hint="eastAsia"/>
          <w:sz w:val="24"/>
          <w:szCs w:val="24"/>
        </w:rPr>
        <w:t>（必須条件）</w:t>
      </w:r>
    </w:p>
    <w:p w14:paraId="44AA8475" w14:textId="77777777" w:rsidR="005036CF" w:rsidRPr="00EA79BD" w:rsidRDefault="00876218" w:rsidP="00876218">
      <w:pPr>
        <w:ind w:leftChars="200" w:left="420"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①</w:t>
      </w:r>
      <w:r w:rsidR="005036CF" w:rsidRPr="00EA79BD">
        <w:rPr>
          <w:rFonts w:ascii="ＭＳ 明朝" w:eastAsia="ＭＳ 明朝" w:hAnsi="ＭＳ 明朝" w:cs="Tahoma"/>
          <w:sz w:val="24"/>
          <w:szCs w:val="24"/>
        </w:rPr>
        <w:t>認証機能</w:t>
      </w:r>
    </w:p>
    <w:p w14:paraId="5CA8494E" w14:textId="77777777" w:rsidR="005036CF" w:rsidRPr="00EA79BD" w:rsidRDefault="00876218" w:rsidP="00876218">
      <w:pPr>
        <w:ind w:leftChars="200" w:left="420"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②</w:t>
      </w:r>
      <w:r w:rsidR="005036CF" w:rsidRPr="00EA79BD">
        <w:rPr>
          <w:rFonts w:ascii="ＭＳ 明朝" w:eastAsia="ＭＳ 明朝" w:hAnsi="ＭＳ 明朝" w:cs="Tahoma"/>
          <w:sz w:val="24"/>
          <w:szCs w:val="24"/>
        </w:rPr>
        <w:t>ポータル機能</w:t>
      </w:r>
    </w:p>
    <w:p w14:paraId="3F111625" w14:textId="77777777" w:rsidR="005036CF" w:rsidRPr="00EA79BD" w:rsidRDefault="00876218" w:rsidP="00876218">
      <w:pPr>
        <w:ind w:leftChars="200" w:left="420"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③</w:t>
      </w:r>
      <w:r w:rsidR="005036CF" w:rsidRPr="00EA79BD">
        <w:rPr>
          <w:rFonts w:ascii="ＭＳ 明朝" w:eastAsia="ＭＳ 明朝" w:hAnsi="ＭＳ 明朝" w:cs="Tahoma"/>
          <w:sz w:val="24"/>
          <w:szCs w:val="24"/>
        </w:rPr>
        <w:t>出退勤管理機能</w:t>
      </w:r>
    </w:p>
    <w:p w14:paraId="0D8B56FF" w14:textId="77777777" w:rsidR="005036CF" w:rsidRPr="00EA79BD" w:rsidRDefault="00876218" w:rsidP="00876218">
      <w:pPr>
        <w:ind w:leftChars="200" w:left="420"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④</w:t>
      </w:r>
      <w:r w:rsidR="005036CF" w:rsidRPr="00EA79BD">
        <w:rPr>
          <w:rFonts w:ascii="ＭＳ 明朝" w:eastAsia="ＭＳ 明朝" w:hAnsi="ＭＳ 明朝" w:cs="Tahoma" w:hint="eastAsia"/>
          <w:sz w:val="24"/>
          <w:szCs w:val="24"/>
        </w:rPr>
        <w:t>服務（電子申請）機能</w:t>
      </w:r>
    </w:p>
    <w:p w14:paraId="3595280A" w14:textId="77777777" w:rsidR="005036CF" w:rsidRPr="00EA79BD" w:rsidRDefault="00876218" w:rsidP="00876218">
      <w:pPr>
        <w:ind w:leftChars="200" w:left="420"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⑤</w:t>
      </w:r>
      <w:r w:rsidR="005036CF" w:rsidRPr="00EA79BD">
        <w:rPr>
          <w:rFonts w:ascii="ＭＳ 明朝" w:eastAsia="ＭＳ 明朝" w:hAnsi="ＭＳ 明朝" w:cs="Tahoma"/>
          <w:sz w:val="24"/>
          <w:szCs w:val="24"/>
        </w:rPr>
        <w:t>スケジュール機能</w:t>
      </w:r>
    </w:p>
    <w:p w14:paraId="362DD256" w14:textId="77777777" w:rsidR="005036CF" w:rsidRPr="00EA79BD" w:rsidRDefault="00876218" w:rsidP="00876218">
      <w:pPr>
        <w:ind w:leftChars="200" w:left="420"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⑥</w:t>
      </w:r>
      <w:r w:rsidR="005036CF" w:rsidRPr="00EA79BD">
        <w:rPr>
          <w:rFonts w:ascii="ＭＳ 明朝" w:eastAsia="ＭＳ 明朝" w:hAnsi="ＭＳ 明朝" w:cs="Tahoma"/>
          <w:sz w:val="24"/>
          <w:szCs w:val="24"/>
        </w:rPr>
        <w:t>電子掲示板機能</w:t>
      </w:r>
    </w:p>
    <w:p w14:paraId="16EB0AC1" w14:textId="77777777" w:rsidR="005036CF" w:rsidRPr="00EA79BD" w:rsidRDefault="00876218" w:rsidP="00876218">
      <w:pPr>
        <w:ind w:leftChars="200" w:left="420"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⑦</w:t>
      </w:r>
      <w:r w:rsidR="007F6960" w:rsidRPr="00EA79BD">
        <w:rPr>
          <w:rFonts w:ascii="ＭＳ 明朝" w:eastAsia="ＭＳ 明朝" w:hAnsi="ＭＳ 明朝" w:cs="Tahoma" w:hint="eastAsia"/>
          <w:sz w:val="24"/>
          <w:szCs w:val="24"/>
        </w:rPr>
        <w:t>年度更新処理機能</w:t>
      </w:r>
    </w:p>
    <w:p w14:paraId="52085BF7" w14:textId="77777777" w:rsidR="005036CF" w:rsidRPr="00EA79BD" w:rsidRDefault="003D2E9D" w:rsidP="00876218">
      <w:pPr>
        <w:ind w:leftChars="200" w:left="420"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⑧</w:t>
      </w:r>
      <w:r w:rsidR="007F6960" w:rsidRPr="00EA79BD">
        <w:rPr>
          <w:rFonts w:ascii="ＭＳ 明朝" w:eastAsia="ＭＳ 明朝" w:hAnsi="ＭＳ 明朝" w:cs="Tahoma"/>
          <w:sz w:val="24"/>
          <w:szCs w:val="24"/>
        </w:rPr>
        <w:t>サポート・保守</w:t>
      </w:r>
    </w:p>
    <w:p w14:paraId="25BCE202" w14:textId="77777777" w:rsidR="00914CE3" w:rsidRPr="00EA79BD" w:rsidRDefault="00914CE3" w:rsidP="007F6960">
      <w:pPr>
        <w:ind w:leftChars="200" w:left="420" w:firstLineChars="100" w:firstLine="240"/>
        <w:rPr>
          <w:rFonts w:ascii="ＭＳ 明朝" w:eastAsia="ＭＳ 明朝" w:hAnsi="ＭＳ 明朝" w:cs="Tahoma"/>
          <w:sz w:val="24"/>
          <w:szCs w:val="24"/>
        </w:rPr>
      </w:pPr>
    </w:p>
    <w:p w14:paraId="5A3720F2" w14:textId="77777777" w:rsidR="005036CF" w:rsidRPr="00EA79BD" w:rsidRDefault="00876218" w:rsidP="00914CE3">
      <w:pPr>
        <w:ind w:firstLineChars="118" w:firstLine="283"/>
        <w:rPr>
          <w:rFonts w:ascii="ＭＳ 明朝" w:eastAsia="ＭＳ 明朝" w:hAnsi="ＭＳ 明朝" w:cs="Tahoma"/>
          <w:sz w:val="24"/>
          <w:szCs w:val="24"/>
        </w:rPr>
      </w:pPr>
      <w:r w:rsidRPr="00EA79BD">
        <w:rPr>
          <w:rFonts w:ascii="ＭＳ 明朝" w:eastAsia="ＭＳ 明朝" w:hAnsi="ＭＳ 明朝" w:cs="Tahoma" w:hint="eastAsia"/>
          <w:sz w:val="24"/>
          <w:szCs w:val="24"/>
        </w:rPr>
        <w:t>①</w:t>
      </w:r>
      <w:r w:rsidR="005036CF" w:rsidRPr="00EA79BD">
        <w:rPr>
          <w:rFonts w:ascii="ＭＳ 明朝" w:eastAsia="ＭＳ 明朝" w:hAnsi="ＭＳ 明朝" w:cs="Tahoma"/>
          <w:sz w:val="24"/>
          <w:szCs w:val="24"/>
        </w:rPr>
        <w:t>認証機能</w:t>
      </w:r>
    </w:p>
    <w:p w14:paraId="0FF7C2ED" w14:textId="77777777" w:rsidR="005036CF" w:rsidRPr="00EA79BD" w:rsidRDefault="00914CE3"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利用者がユーザーIDとパスワードを入力し利用者認証を行うことができること。</w:t>
      </w:r>
    </w:p>
    <w:p w14:paraId="2EFDBDDD" w14:textId="77777777" w:rsidR="005036CF" w:rsidRPr="00EA79BD" w:rsidRDefault="00914CE3"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パスワードの変更管理を利用者自らとシステム管理者がおこなえること。</w:t>
      </w:r>
    </w:p>
    <w:p w14:paraId="576990DD" w14:textId="77777777" w:rsidR="005036CF" w:rsidRPr="00EA79BD" w:rsidRDefault="00914CE3"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パスワードの有効期限を任意に設定できること。</w:t>
      </w:r>
    </w:p>
    <w:p w14:paraId="07E7565D"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指定回数以上連続でパスワードを間違えるとアカウントがロックされる設定ができること。</w:t>
      </w:r>
    </w:p>
    <w:p w14:paraId="50E8ECB9"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SAML認証に対応しておりGoogle</w:t>
      </w:r>
      <w:r w:rsidR="007F6960">
        <w:rPr>
          <w:rFonts w:ascii="ＭＳ 明朝" w:eastAsia="ＭＳ 明朝" w:hAnsi="ＭＳ 明朝" w:cs="Tahoma" w:hint="eastAsia"/>
          <w:sz w:val="24"/>
          <w:szCs w:val="24"/>
        </w:rPr>
        <w:t>または</w:t>
      </w:r>
      <w:r w:rsidR="005036CF" w:rsidRPr="00EA79BD">
        <w:rPr>
          <w:rFonts w:ascii="ＭＳ 明朝" w:eastAsia="ＭＳ 明朝" w:hAnsi="ＭＳ 明朝" w:cs="Tahoma"/>
          <w:sz w:val="24"/>
          <w:szCs w:val="24"/>
        </w:rPr>
        <w:t>Microsoftとのシングルサインオン機能を有すること。</w:t>
      </w:r>
    </w:p>
    <w:p w14:paraId="12CE653A" w14:textId="77777777" w:rsidR="00876218" w:rsidRPr="00EA79BD" w:rsidRDefault="00876218" w:rsidP="005036CF">
      <w:pPr>
        <w:ind w:leftChars="200" w:left="420"/>
        <w:rPr>
          <w:rFonts w:ascii="ＭＳ 明朝" w:eastAsia="ＭＳ 明朝" w:hAnsi="ＭＳ 明朝" w:cs="Tahoma"/>
          <w:sz w:val="24"/>
          <w:szCs w:val="24"/>
        </w:rPr>
      </w:pPr>
    </w:p>
    <w:p w14:paraId="130E2AC1" w14:textId="77777777" w:rsidR="005036CF" w:rsidRPr="00EA79BD" w:rsidRDefault="00876218"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②</w:t>
      </w:r>
      <w:r w:rsidR="005036CF" w:rsidRPr="00EA79BD">
        <w:rPr>
          <w:rFonts w:ascii="ＭＳ 明朝" w:eastAsia="ＭＳ 明朝" w:hAnsi="ＭＳ 明朝" w:cs="Tahoma"/>
          <w:sz w:val="24"/>
          <w:szCs w:val="24"/>
        </w:rPr>
        <w:t>ポータル機能</w:t>
      </w:r>
    </w:p>
    <w:p w14:paraId="218AE8EF"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電子掲示板・メッセージ・施設管理・スケジュール</w:t>
      </w:r>
      <w:r w:rsidR="005036CF" w:rsidRPr="00EA79BD">
        <w:rPr>
          <w:rFonts w:ascii="ＭＳ 明朝" w:eastAsia="ＭＳ 明朝" w:hAnsi="ＭＳ 明朝" w:cs="Tahoma" w:hint="eastAsia"/>
          <w:sz w:val="24"/>
          <w:szCs w:val="24"/>
        </w:rPr>
        <w:t>等</w:t>
      </w:r>
      <w:r w:rsidR="005036CF" w:rsidRPr="00EA79BD">
        <w:rPr>
          <w:rFonts w:ascii="ＭＳ 明朝" w:eastAsia="ＭＳ 明朝" w:hAnsi="ＭＳ 明朝" w:cs="Tahoma"/>
          <w:sz w:val="24"/>
          <w:szCs w:val="24"/>
        </w:rPr>
        <w:t>の最新情報を認証後に表示される画面で確認できること。</w:t>
      </w:r>
    </w:p>
    <w:p w14:paraId="6916E2DA" w14:textId="77777777" w:rsidR="005036CF" w:rsidRPr="00EA79BD" w:rsidRDefault="00914CE3" w:rsidP="00914CE3">
      <w:pPr>
        <w:ind w:leftChars="-67" w:left="-141" w:firstLineChars="236" w:firstLine="566"/>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上記情報の画面上での配置は</w:t>
      </w:r>
      <w:r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各校・利用者単位により変更できること。</w:t>
      </w:r>
    </w:p>
    <w:p w14:paraId="2E09B0B8"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配信情報の確認を効率的におこなうため</w:t>
      </w:r>
      <w:r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電子掲示板の新着</w:t>
      </w:r>
      <w:r w:rsidR="005036CF" w:rsidRPr="00EA79BD">
        <w:rPr>
          <w:rFonts w:ascii="ＭＳ 明朝" w:eastAsia="ＭＳ 明朝" w:hAnsi="ＭＳ 明朝" w:cs="Tahoma" w:hint="eastAsia"/>
          <w:sz w:val="24"/>
          <w:szCs w:val="24"/>
        </w:rPr>
        <w:t>記事及び</w:t>
      </w:r>
      <w:r w:rsidR="005036CF" w:rsidRPr="00EA79BD">
        <w:rPr>
          <w:rFonts w:ascii="ＭＳ 明朝" w:eastAsia="ＭＳ 明朝" w:hAnsi="ＭＳ 明朝" w:cs="Tahoma"/>
          <w:sz w:val="24"/>
          <w:szCs w:val="24"/>
        </w:rPr>
        <w:t>未読のメッセージについてはクリック1回の操作でポータル画面から掲示板・メッセージの詳細確認画面へ遷移できること。</w:t>
      </w:r>
    </w:p>
    <w:p w14:paraId="44CD4F6C" w14:textId="26DBD050" w:rsidR="005036CF" w:rsidRPr="00000AA3" w:rsidRDefault="00914CE3" w:rsidP="00000AA3">
      <w:pPr>
        <w:ind w:leftChars="177" w:left="612"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000AA3" w:rsidRPr="00000AA3">
        <w:rPr>
          <w:rFonts w:ascii="ＭＳ 明朝" w:eastAsia="ＭＳ 明朝" w:hAnsi="ＭＳ 明朝" w:hint="eastAsia"/>
          <w:sz w:val="24"/>
          <w:szCs w:val="24"/>
        </w:rPr>
        <w:t>未読メッセージがあるときは、ログイン時に利用者が容易に気付けるように表示さ</w:t>
      </w:r>
      <w:r w:rsidR="00000AA3">
        <w:rPr>
          <w:rFonts w:ascii="ＭＳ 明朝" w:eastAsia="ＭＳ 明朝" w:hAnsi="ＭＳ 明朝" w:hint="eastAsia"/>
          <w:sz w:val="24"/>
          <w:szCs w:val="24"/>
        </w:rPr>
        <w:t xml:space="preserve">　</w:t>
      </w:r>
      <w:r w:rsidR="00000AA3" w:rsidRPr="00000AA3">
        <w:rPr>
          <w:rFonts w:ascii="ＭＳ 明朝" w:eastAsia="ＭＳ 明朝" w:hAnsi="ＭＳ 明朝" w:hint="eastAsia"/>
          <w:sz w:val="24"/>
          <w:szCs w:val="24"/>
        </w:rPr>
        <w:t>れること。</w:t>
      </w:r>
    </w:p>
    <w:p w14:paraId="136CAE24"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大型モニタなどに校務の最新情報を表示するための</w:t>
      </w:r>
      <w:r w:rsidR="005036CF" w:rsidRPr="00EA79BD">
        <w:rPr>
          <w:rFonts w:ascii="ＭＳ 明朝" w:eastAsia="ＭＳ 明朝" w:hAnsi="ＭＳ 明朝" w:cs="Tahoma" w:hint="eastAsia"/>
          <w:sz w:val="24"/>
          <w:szCs w:val="24"/>
        </w:rPr>
        <w:t>デジタルサイネージ機能</w:t>
      </w:r>
      <w:r w:rsidR="005036CF" w:rsidRPr="00EA79BD">
        <w:rPr>
          <w:rFonts w:ascii="ＭＳ 明朝" w:eastAsia="ＭＳ 明朝" w:hAnsi="ＭＳ 明朝" w:cs="Tahoma"/>
          <w:sz w:val="24"/>
          <w:szCs w:val="24"/>
        </w:rPr>
        <w:t>が用意され</w:t>
      </w:r>
      <w:r w:rsidR="005036CF" w:rsidRPr="00EA79BD">
        <w:rPr>
          <w:rFonts w:ascii="ＭＳ 明朝" w:eastAsia="ＭＳ 明朝" w:hAnsi="ＭＳ 明朝" w:cs="Tahoma" w:hint="eastAsia"/>
          <w:sz w:val="24"/>
          <w:szCs w:val="24"/>
        </w:rPr>
        <w:t>ており、</w:t>
      </w:r>
      <w:r w:rsidR="005036CF" w:rsidRPr="00EA79BD">
        <w:rPr>
          <w:rFonts w:ascii="ＭＳ 明朝" w:eastAsia="ＭＳ 明朝" w:hAnsi="ＭＳ 明朝" w:cs="Tahoma"/>
          <w:sz w:val="24"/>
          <w:szCs w:val="24"/>
        </w:rPr>
        <w:t>その表示項目を選択できること。</w:t>
      </w:r>
    </w:p>
    <w:p w14:paraId="4B614EA1" w14:textId="77777777" w:rsidR="005036CF" w:rsidRPr="00EA79BD" w:rsidRDefault="005036CF" w:rsidP="005036CF">
      <w:pPr>
        <w:ind w:leftChars="200" w:left="420"/>
        <w:rPr>
          <w:rFonts w:ascii="ＭＳ 明朝" w:eastAsia="ＭＳ 明朝" w:hAnsi="ＭＳ 明朝" w:cs="Tahoma"/>
          <w:sz w:val="24"/>
          <w:szCs w:val="24"/>
        </w:rPr>
      </w:pPr>
    </w:p>
    <w:p w14:paraId="6F124F20" w14:textId="29CBC261" w:rsidR="005036CF" w:rsidRPr="00EA79BD" w:rsidRDefault="00876218" w:rsidP="005036CF">
      <w:pPr>
        <w:ind w:firstLineChars="100" w:firstLine="240"/>
        <w:rPr>
          <w:rFonts w:ascii="ＭＳ 明朝" w:eastAsia="ＭＳ 明朝" w:hAnsi="ＭＳ 明朝" w:cs="Tahoma"/>
          <w:sz w:val="24"/>
          <w:szCs w:val="24"/>
        </w:rPr>
      </w:pPr>
      <w:bookmarkStart w:id="0" w:name="_GoBack"/>
      <w:bookmarkEnd w:id="0"/>
      <w:r w:rsidRPr="00EA79BD">
        <w:rPr>
          <w:rFonts w:ascii="ＭＳ 明朝" w:eastAsia="ＭＳ 明朝" w:hAnsi="ＭＳ 明朝" w:cs="Tahoma" w:hint="eastAsia"/>
          <w:sz w:val="24"/>
          <w:szCs w:val="24"/>
        </w:rPr>
        <w:lastRenderedPageBreak/>
        <w:t>③</w:t>
      </w:r>
      <w:r w:rsidR="005036CF" w:rsidRPr="00EA79BD">
        <w:rPr>
          <w:rFonts w:ascii="ＭＳ 明朝" w:eastAsia="ＭＳ 明朝" w:hAnsi="ＭＳ 明朝" w:cs="Tahoma"/>
          <w:sz w:val="24"/>
          <w:szCs w:val="24"/>
        </w:rPr>
        <w:t>出退勤管理機能</w:t>
      </w:r>
    </w:p>
    <w:p w14:paraId="2C727A42" w14:textId="77777777" w:rsidR="005036CF" w:rsidRPr="00EA79BD" w:rsidRDefault="00914CE3"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ポータル画面上で出勤・退勤を打刻できること。</w:t>
      </w:r>
    </w:p>
    <w:p w14:paraId="3EC904BA" w14:textId="77777777" w:rsidR="005036CF" w:rsidRPr="00EA79BD" w:rsidRDefault="00914CE3"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本システムにアクセスした時間を出勤時間として打刻する設定が可能であること。</w:t>
      </w:r>
    </w:p>
    <w:p w14:paraId="40C729BD" w14:textId="77777777" w:rsidR="005036CF" w:rsidRPr="00EA79BD" w:rsidRDefault="00914CE3" w:rsidP="00EA79BD">
      <w:pPr>
        <w:ind w:leftChars="200" w:left="420" w:firstLineChars="2" w:firstLine="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タブレット端末等の打刻専用画面にて全教職員</w:t>
      </w:r>
      <w:r w:rsidR="005036CF" w:rsidRPr="00EA79BD">
        <w:rPr>
          <w:rFonts w:ascii="ＭＳ 明朝" w:eastAsia="ＭＳ 明朝" w:hAnsi="ＭＳ 明朝" w:cs="Tahoma" w:hint="eastAsia"/>
          <w:sz w:val="24"/>
          <w:szCs w:val="24"/>
        </w:rPr>
        <w:t>の</w:t>
      </w:r>
      <w:r w:rsidR="005036CF" w:rsidRPr="00EA79BD">
        <w:rPr>
          <w:rFonts w:ascii="ＭＳ 明朝" w:eastAsia="ＭＳ 明朝" w:hAnsi="ＭＳ 明朝" w:cs="Tahoma"/>
          <w:sz w:val="24"/>
          <w:szCs w:val="24"/>
        </w:rPr>
        <w:t>打刻</w:t>
      </w:r>
      <w:r w:rsidR="005036CF" w:rsidRPr="00EA79BD">
        <w:rPr>
          <w:rFonts w:ascii="ＭＳ 明朝" w:eastAsia="ＭＳ 明朝" w:hAnsi="ＭＳ 明朝" w:cs="Tahoma" w:hint="eastAsia"/>
          <w:sz w:val="24"/>
          <w:szCs w:val="24"/>
        </w:rPr>
        <w:t>が</w:t>
      </w:r>
      <w:r w:rsidR="005036CF" w:rsidRPr="00EA79BD">
        <w:rPr>
          <w:rFonts w:ascii="ＭＳ 明朝" w:eastAsia="ＭＳ 明朝" w:hAnsi="ＭＳ 明朝" w:cs="Tahoma"/>
          <w:sz w:val="24"/>
          <w:szCs w:val="24"/>
        </w:rPr>
        <w:t>可能であること。</w:t>
      </w:r>
    </w:p>
    <w:p w14:paraId="33990D28" w14:textId="77777777" w:rsidR="005036CF" w:rsidRPr="00EA79BD" w:rsidRDefault="00914CE3" w:rsidP="00EA79BD">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打刻専用画面に不要なユーザーを個別に非表示設定ができること。</w:t>
      </w:r>
    </w:p>
    <w:p w14:paraId="119A74AD" w14:textId="77777777" w:rsidR="005036CF" w:rsidRPr="00EA79BD" w:rsidRDefault="00914CE3" w:rsidP="00EA79BD">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打刻された出退勤時刻は期限を設け各自修正が可能であること。</w:t>
      </w:r>
    </w:p>
    <w:p w14:paraId="6D7ACCB7" w14:textId="0ECA733C"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土日</w:t>
      </w:r>
      <w:r w:rsidR="00CA17B7">
        <w:rPr>
          <w:rFonts w:ascii="ＭＳ 明朝" w:eastAsia="ＭＳ 明朝" w:hAnsi="ＭＳ 明朝" w:cs="Tahoma" w:hint="eastAsia"/>
          <w:sz w:val="24"/>
          <w:szCs w:val="24"/>
        </w:rPr>
        <w:t>祝日</w:t>
      </w:r>
      <w:r w:rsidR="005036CF" w:rsidRPr="00EA79BD">
        <w:rPr>
          <w:rFonts w:ascii="ＭＳ 明朝" w:eastAsia="ＭＳ 明朝" w:hAnsi="ＭＳ 明朝" w:cs="Tahoma"/>
          <w:sz w:val="24"/>
          <w:szCs w:val="24"/>
        </w:rPr>
        <w:t>で休業日としない日及び土日</w:t>
      </w:r>
      <w:r w:rsidR="00CA17B7">
        <w:rPr>
          <w:rFonts w:ascii="ＭＳ 明朝" w:eastAsia="ＭＳ 明朝" w:hAnsi="ＭＳ 明朝" w:cs="Tahoma" w:hint="eastAsia"/>
          <w:sz w:val="24"/>
          <w:szCs w:val="24"/>
        </w:rPr>
        <w:t>祝日</w:t>
      </w:r>
      <w:r w:rsidR="005036CF" w:rsidRPr="00EA79BD">
        <w:rPr>
          <w:rFonts w:ascii="ＭＳ 明朝" w:eastAsia="ＭＳ 明朝" w:hAnsi="ＭＳ 明朝" w:cs="Tahoma"/>
          <w:sz w:val="24"/>
          <w:szCs w:val="24"/>
        </w:rPr>
        <w:t>以外で休業日とする日を設定できること。</w:t>
      </w:r>
    </w:p>
    <w:p w14:paraId="1B0C6758"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変形勤務（始業時刻と終業時刻が通常と異なる日）にも校内全体及び個人単位で対応可能なこと。</w:t>
      </w:r>
    </w:p>
    <w:p w14:paraId="45E54CF2" w14:textId="3A283BDA" w:rsidR="005036CF" w:rsidRPr="00000AA3"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000AA3" w:rsidRPr="00000AA3">
        <w:rPr>
          <w:rFonts w:ascii="ＭＳ 明朝" w:eastAsia="ＭＳ 明朝" w:hAnsi="ＭＳ 明朝" w:hint="eastAsia"/>
          <w:sz w:val="24"/>
        </w:rPr>
        <w:t>出退勤時刻の一覧画面から、兵庫県で運用している超過勤務の従事内容や割振りをプルダウンにて変更できること。また、その内容を備考欄等に登録できること。</w:t>
      </w:r>
    </w:p>
    <w:p w14:paraId="08C5BFAD"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打刻された出退勤時間</w:t>
      </w:r>
      <w:r w:rsidR="005036CF" w:rsidRPr="00EA79BD">
        <w:rPr>
          <w:rFonts w:ascii="ＭＳ 明朝" w:eastAsia="ＭＳ 明朝" w:hAnsi="ＭＳ 明朝" w:cs="Tahoma" w:hint="eastAsia"/>
          <w:sz w:val="24"/>
          <w:szCs w:val="24"/>
        </w:rPr>
        <w:t>を</w:t>
      </w:r>
      <w:r w:rsidR="00E23A97" w:rsidRPr="00EA79BD">
        <w:rPr>
          <w:rFonts w:ascii="ＭＳ 明朝" w:eastAsia="ＭＳ 明朝" w:hAnsi="ＭＳ 明朝" w:cs="Tahoma" w:hint="eastAsia"/>
          <w:sz w:val="24"/>
          <w:szCs w:val="24"/>
        </w:rPr>
        <w:t>数回の</w:t>
      </w:r>
      <w:r w:rsidR="00E23A97" w:rsidRPr="00EA79BD">
        <w:rPr>
          <w:rFonts w:ascii="ＭＳ 明朝" w:eastAsia="ＭＳ 明朝" w:hAnsi="ＭＳ 明朝" w:cs="Tahoma"/>
          <w:sz w:val="24"/>
          <w:szCs w:val="24"/>
        </w:rPr>
        <w:t>クリック操作</w:t>
      </w:r>
      <w:r w:rsidR="005036CF" w:rsidRPr="00EA79BD">
        <w:rPr>
          <w:rFonts w:ascii="ＭＳ 明朝" w:eastAsia="ＭＳ 明朝" w:hAnsi="ＭＳ 明朝" w:cs="Tahoma"/>
          <w:sz w:val="24"/>
          <w:szCs w:val="24"/>
        </w:rPr>
        <w:t>で当月の出退勤時刻の一覧及び超過時間が確認できること。</w:t>
      </w:r>
    </w:p>
    <w:p w14:paraId="25570892"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超過時間を算出する際に</w:t>
      </w:r>
      <w:bookmarkStart w:id="1" w:name="_Hlk535323689"/>
      <w:r w:rsidR="005036CF" w:rsidRPr="00EA79BD">
        <w:rPr>
          <w:rFonts w:ascii="ＭＳ 明朝" w:eastAsia="ＭＳ 明朝" w:hAnsi="ＭＳ 明朝" w:cs="Tahoma"/>
          <w:sz w:val="24"/>
          <w:szCs w:val="24"/>
        </w:rPr>
        <w:t>標準時間</w:t>
      </w:r>
      <w:r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休憩時間</w:t>
      </w:r>
      <w:bookmarkEnd w:id="1"/>
      <w:r w:rsidR="005036CF" w:rsidRPr="00EA79BD">
        <w:rPr>
          <w:rFonts w:ascii="ＭＳ 明朝" w:eastAsia="ＭＳ 明朝" w:hAnsi="ＭＳ 明朝" w:cs="Tahoma"/>
          <w:sz w:val="24"/>
          <w:szCs w:val="24"/>
        </w:rPr>
        <w:t>及び始業時刻</w:t>
      </w:r>
      <w:r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終業時刻を学校毎に設定できること。</w:t>
      </w:r>
    </w:p>
    <w:p w14:paraId="16F08FC6" w14:textId="77777777" w:rsidR="005036CF" w:rsidRPr="00EA79BD" w:rsidRDefault="00914CE3" w:rsidP="00EA79BD">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短時間勤務者に対応し個別に標準時間</w:t>
      </w:r>
      <w:r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休憩時間を設定もできること。</w:t>
      </w:r>
    </w:p>
    <w:p w14:paraId="25C86464"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出退勤時刻及び超過時間の一覧は各自必要に応じ月ごとの一覧表をエクセル形式で出力できること。</w:t>
      </w:r>
    </w:p>
    <w:p w14:paraId="13C0126B" w14:textId="001A5EEC" w:rsidR="005036CF" w:rsidRPr="00EA79BD" w:rsidRDefault="00914CE3" w:rsidP="005036CF">
      <w:pPr>
        <w:ind w:leftChars="200" w:left="42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000AA3">
        <w:rPr>
          <w:rFonts w:ascii="ＭＳ 明朝" w:eastAsia="ＭＳ 明朝" w:hAnsi="ＭＳ 明朝" w:cs="Tahoma" w:hint="eastAsia"/>
          <w:sz w:val="24"/>
          <w:szCs w:val="24"/>
        </w:rPr>
        <w:t>各校</w:t>
      </w:r>
      <w:r w:rsidR="005036CF" w:rsidRPr="00EA79BD">
        <w:rPr>
          <w:rFonts w:ascii="ＭＳ 明朝" w:eastAsia="ＭＳ 明朝" w:hAnsi="ＭＳ 明朝" w:cs="Tahoma"/>
          <w:sz w:val="24"/>
          <w:szCs w:val="24"/>
        </w:rPr>
        <w:t>管理者は校内全教職員の出退勤記録</w:t>
      </w:r>
      <w:r w:rsidR="005036CF" w:rsidRPr="00EA79BD">
        <w:rPr>
          <w:rFonts w:ascii="ＭＳ 明朝" w:eastAsia="ＭＳ 明朝" w:hAnsi="ＭＳ 明朝" w:cs="Tahoma" w:hint="eastAsia"/>
          <w:sz w:val="24"/>
          <w:szCs w:val="24"/>
        </w:rPr>
        <w:t>一覧</w:t>
      </w:r>
      <w:r w:rsidR="005036CF" w:rsidRPr="00EA79BD">
        <w:rPr>
          <w:rFonts w:ascii="ＭＳ 明朝" w:eastAsia="ＭＳ 明朝" w:hAnsi="ＭＳ 明朝" w:cs="Tahoma"/>
          <w:sz w:val="24"/>
          <w:szCs w:val="24"/>
        </w:rPr>
        <w:t>を閲覧できること。</w:t>
      </w:r>
    </w:p>
    <w:p w14:paraId="4A8F4E4A" w14:textId="3A50340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000AA3">
        <w:rPr>
          <w:rFonts w:ascii="ＭＳ 明朝" w:eastAsia="ＭＳ 明朝" w:hAnsi="ＭＳ 明朝" w:cs="Tahoma" w:hint="eastAsia"/>
          <w:sz w:val="24"/>
          <w:szCs w:val="24"/>
        </w:rPr>
        <w:t>各校</w:t>
      </w:r>
      <w:r w:rsidR="005036CF" w:rsidRPr="00EA79BD">
        <w:rPr>
          <w:rFonts w:ascii="ＭＳ 明朝" w:eastAsia="ＭＳ 明朝" w:hAnsi="ＭＳ 明朝" w:cs="Tahoma" w:hint="eastAsia"/>
          <w:sz w:val="24"/>
          <w:szCs w:val="24"/>
        </w:rPr>
        <w:t>管理者は</w:t>
      </w:r>
      <w:r w:rsidR="005036CF" w:rsidRPr="00EA79BD">
        <w:rPr>
          <w:rFonts w:ascii="ＭＳ 明朝" w:eastAsia="ＭＳ 明朝" w:hAnsi="ＭＳ 明朝" w:cs="Tahoma"/>
          <w:sz w:val="24"/>
          <w:szCs w:val="24"/>
        </w:rPr>
        <w:t>月末に出退勤時刻の一覧と超過時間の集計表</w:t>
      </w:r>
      <w:r w:rsidR="005036CF" w:rsidRPr="00EA79BD">
        <w:rPr>
          <w:rFonts w:ascii="ＭＳ 明朝" w:eastAsia="ＭＳ 明朝" w:hAnsi="ＭＳ 明朝" w:cs="Tahoma" w:hint="eastAsia"/>
          <w:sz w:val="24"/>
          <w:szCs w:val="24"/>
        </w:rPr>
        <w:t>また割振変更した集計を記録簿として</w:t>
      </w:r>
      <w:r w:rsidR="005036CF" w:rsidRPr="00EA79BD">
        <w:rPr>
          <w:rFonts w:ascii="ＭＳ 明朝" w:eastAsia="ＭＳ 明朝" w:hAnsi="ＭＳ 明朝" w:cs="Tahoma"/>
          <w:sz w:val="24"/>
          <w:szCs w:val="24"/>
        </w:rPr>
        <w:t>エクセル</w:t>
      </w:r>
      <w:r w:rsidR="00771C35" w:rsidRPr="00EA79BD">
        <w:rPr>
          <w:rFonts w:ascii="ＭＳ 明朝" w:eastAsia="ＭＳ 明朝" w:hAnsi="ＭＳ 明朝" w:cs="Tahoma" w:hint="eastAsia"/>
          <w:sz w:val="24"/>
          <w:szCs w:val="24"/>
        </w:rPr>
        <w:t>（.</w:t>
      </w:r>
      <w:proofErr w:type="spellStart"/>
      <w:r w:rsidR="00771C35" w:rsidRPr="00EA79BD">
        <w:rPr>
          <w:rFonts w:ascii="ＭＳ 明朝" w:eastAsia="ＭＳ 明朝" w:hAnsi="ＭＳ 明朝" w:cs="Tahoma" w:hint="eastAsia"/>
          <w:sz w:val="24"/>
          <w:szCs w:val="24"/>
        </w:rPr>
        <w:t>xlsx</w:t>
      </w:r>
      <w:proofErr w:type="spellEnd"/>
      <w:r w:rsidR="00771C35" w:rsidRPr="00EA79BD">
        <w:rPr>
          <w:rFonts w:ascii="ＭＳ 明朝" w:eastAsia="ＭＳ 明朝" w:hAnsi="ＭＳ 明朝" w:cs="Tahoma"/>
          <w:sz w:val="24"/>
          <w:szCs w:val="24"/>
        </w:rPr>
        <w:t>）</w:t>
      </w:r>
      <w:r w:rsidR="00771C35" w:rsidRPr="00EA79BD">
        <w:rPr>
          <w:rFonts w:ascii="ＭＳ 明朝" w:eastAsia="ＭＳ 明朝" w:hAnsi="ＭＳ 明朝" w:cs="Tahoma" w:hint="eastAsia"/>
          <w:sz w:val="24"/>
          <w:szCs w:val="24"/>
        </w:rPr>
        <w:t>形状</w:t>
      </w:r>
      <w:r w:rsidR="005036CF" w:rsidRPr="00EA79BD">
        <w:rPr>
          <w:rFonts w:ascii="ＭＳ 明朝" w:eastAsia="ＭＳ 明朝" w:hAnsi="ＭＳ 明朝" w:cs="Tahoma"/>
          <w:sz w:val="24"/>
          <w:szCs w:val="24"/>
        </w:rPr>
        <w:t>に出力できること。</w:t>
      </w:r>
    </w:p>
    <w:p w14:paraId="76BB484B"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教育委員会からは全校の勤務時間統計情報を一覧で確認でき</w:t>
      </w:r>
      <w:r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学校を選択してグラフ比較もできること。</w:t>
      </w:r>
    </w:p>
    <w:p w14:paraId="09D1562B"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教育委員会が必要とする管理帳票を</w:t>
      </w:r>
      <w:r w:rsidR="005036CF" w:rsidRPr="00EA79BD">
        <w:rPr>
          <w:rFonts w:ascii="ＭＳ 明朝" w:eastAsia="ＭＳ 明朝" w:hAnsi="ＭＳ 明朝" w:cs="Tahoma" w:hint="eastAsia"/>
          <w:sz w:val="24"/>
          <w:szCs w:val="24"/>
        </w:rPr>
        <w:t>三田市様式の帳票に</w:t>
      </w:r>
      <w:r w:rsidR="005036CF" w:rsidRPr="00EA79BD">
        <w:rPr>
          <w:rFonts w:ascii="ＭＳ 明朝" w:eastAsia="ＭＳ 明朝" w:hAnsi="ＭＳ 明朝" w:cs="Tahoma"/>
          <w:sz w:val="24"/>
          <w:szCs w:val="24"/>
        </w:rPr>
        <w:t>カスタマイズしエクセル形式で出力できること。</w:t>
      </w:r>
    </w:p>
    <w:p w14:paraId="3EE358E8" w14:textId="77777777" w:rsidR="00C1255E" w:rsidRPr="00EA79BD" w:rsidRDefault="00914CE3" w:rsidP="005036CF">
      <w:pPr>
        <w:ind w:leftChars="200" w:left="42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C1255E" w:rsidRPr="00EA79BD">
        <w:rPr>
          <w:rFonts w:ascii="ＭＳ 明朝" w:eastAsia="ＭＳ 明朝" w:hAnsi="ＭＳ 明朝" w:cs="Tahoma" w:hint="eastAsia"/>
          <w:sz w:val="24"/>
          <w:szCs w:val="24"/>
        </w:rPr>
        <w:t>カスタムした場合であっても、年間の使用料金でバージョンアップができること。</w:t>
      </w:r>
    </w:p>
    <w:p w14:paraId="32D69958" w14:textId="77777777" w:rsidR="005036CF" w:rsidRPr="00EA79BD" w:rsidRDefault="005036CF" w:rsidP="005036CF">
      <w:pPr>
        <w:rPr>
          <w:rFonts w:ascii="ＭＳ 明朝" w:eastAsia="ＭＳ 明朝" w:hAnsi="ＭＳ 明朝" w:cs="Tahoma"/>
          <w:sz w:val="24"/>
          <w:szCs w:val="24"/>
        </w:rPr>
      </w:pPr>
    </w:p>
    <w:p w14:paraId="6DC58F5F" w14:textId="77777777" w:rsidR="005036CF" w:rsidRPr="00EA79BD" w:rsidRDefault="00876218"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④</w:t>
      </w:r>
      <w:r w:rsidR="005036CF" w:rsidRPr="00EA79BD">
        <w:rPr>
          <w:rFonts w:ascii="ＭＳ 明朝" w:eastAsia="ＭＳ 明朝" w:hAnsi="ＭＳ 明朝" w:cs="Tahoma" w:hint="eastAsia"/>
          <w:sz w:val="24"/>
          <w:szCs w:val="24"/>
        </w:rPr>
        <w:t>服務（電子申請）機能</w:t>
      </w:r>
    </w:p>
    <w:p w14:paraId="4F1A1783" w14:textId="77777777" w:rsidR="005036CF" w:rsidRPr="00EA79BD" w:rsidRDefault="00914CE3"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休暇・出張等の申請および承認機能を有すること。</w:t>
      </w:r>
    </w:p>
    <w:p w14:paraId="3704DAED"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申請項目として、年次有給休暇・特別休暇・病気休暇・職務専念義務免除・出張・校外勤務が申請</w:t>
      </w:r>
      <w:r w:rsidR="005036CF" w:rsidRPr="00EA79BD">
        <w:rPr>
          <w:rFonts w:ascii="ＭＳ 明朝" w:eastAsia="ＭＳ 明朝" w:hAnsi="ＭＳ 明朝" w:cs="Tahoma"/>
          <w:sz w:val="24"/>
          <w:szCs w:val="24"/>
        </w:rPr>
        <w:t>できること。</w:t>
      </w:r>
    </w:p>
    <w:p w14:paraId="504F83DF"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年次有給休暇の申請時に、残日時数が表示されるよう取得済休暇日数、繰越休暇日数、本年休暇日数が登録できること。</w:t>
      </w:r>
    </w:p>
    <w:p w14:paraId="1582F0AF" w14:textId="77777777" w:rsidR="005036CF" w:rsidRPr="00EA79BD" w:rsidRDefault="00914CE3" w:rsidP="005036CF">
      <w:pPr>
        <w:ind w:leftChars="200" w:left="42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申請画面は三田市様式の帳票に必要な項目を満たすようカスタマイズすること</w:t>
      </w:r>
      <w:r w:rsidR="005036CF" w:rsidRPr="00EA79BD">
        <w:rPr>
          <w:rFonts w:ascii="ＭＳ 明朝" w:eastAsia="ＭＳ 明朝" w:hAnsi="ＭＳ 明朝" w:cs="Tahoma"/>
          <w:sz w:val="24"/>
          <w:szCs w:val="24"/>
        </w:rPr>
        <w:t>。</w:t>
      </w:r>
    </w:p>
    <w:p w14:paraId="5B5827EA" w14:textId="77777777" w:rsidR="005036CF" w:rsidRPr="00EA79BD" w:rsidRDefault="00914CE3" w:rsidP="005036CF">
      <w:pPr>
        <w:ind w:leftChars="200" w:left="420"/>
        <w:rPr>
          <w:rFonts w:ascii="ＭＳ 明朝" w:eastAsia="ＭＳ 明朝" w:hAnsi="ＭＳ 明朝" w:cs="Tahoma"/>
          <w:sz w:val="24"/>
          <w:szCs w:val="24"/>
        </w:rPr>
      </w:pPr>
      <w:r w:rsidRPr="00EA79BD">
        <w:rPr>
          <w:rFonts w:ascii="ＭＳ 明朝" w:eastAsia="ＭＳ 明朝" w:hAnsi="ＭＳ 明朝" w:cs="Tahoma" w:hint="eastAsia"/>
          <w:sz w:val="24"/>
          <w:szCs w:val="24"/>
        </w:rPr>
        <w:t>・各学校</w:t>
      </w:r>
      <w:r w:rsidR="005036CF" w:rsidRPr="00EA79BD">
        <w:rPr>
          <w:rFonts w:ascii="ＭＳ 明朝" w:eastAsia="ＭＳ 明朝" w:hAnsi="ＭＳ 明朝" w:cs="Tahoma" w:hint="eastAsia"/>
          <w:sz w:val="24"/>
          <w:szCs w:val="24"/>
        </w:rPr>
        <w:t>に承認者を複数人選択し申請ルートを作成できること。</w:t>
      </w:r>
    </w:p>
    <w:p w14:paraId="60001AA4" w14:textId="77777777" w:rsidR="005036CF" w:rsidRPr="00EA79BD" w:rsidRDefault="00914CE3" w:rsidP="005036CF">
      <w:pPr>
        <w:ind w:leftChars="200" w:left="42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申請後承認者には「承認」「差し戻し」「却下」を選択できること</w:t>
      </w:r>
      <w:r w:rsidR="005036CF" w:rsidRPr="00EA79BD">
        <w:rPr>
          <w:rFonts w:ascii="ＭＳ 明朝" w:eastAsia="ＭＳ 明朝" w:hAnsi="ＭＳ 明朝" w:cs="Tahoma"/>
          <w:sz w:val="24"/>
          <w:szCs w:val="24"/>
        </w:rPr>
        <w:t>。</w:t>
      </w:r>
    </w:p>
    <w:p w14:paraId="7F0AEF39"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承認済みのデータは申請日時・申請者・休暇取得期間・出張期間期間で絞り込み、一覧表示やEXCELにて帳票出力が可能なこと。</w:t>
      </w:r>
    </w:p>
    <w:p w14:paraId="61886241" w14:textId="77777777"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承認済みデータは期間を今年又は会計年度任用職員対象には今年度の期間で絞り込み帳票出力が可能なこと。</w:t>
      </w:r>
    </w:p>
    <w:p w14:paraId="482E3DE4" w14:textId="77777777" w:rsidR="005036CF" w:rsidRPr="00EA79BD" w:rsidRDefault="00914CE3" w:rsidP="005036CF">
      <w:pPr>
        <w:ind w:leftChars="200" w:left="420"/>
        <w:rPr>
          <w:rFonts w:ascii="ＭＳ 明朝" w:eastAsia="ＭＳ 明朝" w:hAnsi="ＭＳ 明朝" w:cs="Tahoma"/>
          <w:sz w:val="24"/>
          <w:szCs w:val="24"/>
        </w:rPr>
      </w:pPr>
      <w:r w:rsidRPr="00EA79BD">
        <w:rPr>
          <w:rFonts w:ascii="ＭＳ 明朝" w:eastAsia="ＭＳ 明朝" w:hAnsi="ＭＳ 明朝" w:cs="Tahoma" w:hint="eastAsia"/>
          <w:sz w:val="24"/>
          <w:szCs w:val="24"/>
        </w:rPr>
        <w:lastRenderedPageBreak/>
        <w:t>・</w:t>
      </w:r>
      <w:r w:rsidR="005036CF" w:rsidRPr="00EA79BD">
        <w:rPr>
          <w:rFonts w:ascii="ＭＳ 明朝" w:eastAsia="ＭＳ 明朝" w:hAnsi="ＭＳ 明朝" w:cs="Tahoma" w:hint="eastAsia"/>
          <w:sz w:val="24"/>
          <w:szCs w:val="24"/>
        </w:rPr>
        <w:t>承認済みデータは承認者以外に事務職員も扱えること。</w:t>
      </w:r>
    </w:p>
    <w:p w14:paraId="31092B58" w14:textId="242D2F39" w:rsidR="005036CF" w:rsidRPr="00EA79BD" w:rsidRDefault="00914CE3" w:rsidP="00914CE3">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帳票は、年次有給休暇簿・特別休暇簿・病気休暇簿・職務専念義務免除申請書・出張命令簿が三田市様式に合わせ</w:t>
      </w:r>
      <w:r w:rsidR="00322AB7">
        <w:rPr>
          <w:rFonts w:ascii="ＭＳ 明朝" w:eastAsia="ＭＳ 明朝" w:hAnsi="ＭＳ 明朝" w:cs="Tahoma" w:hint="eastAsia"/>
          <w:sz w:val="24"/>
          <w:szCs w:val="24"/>
        </w:rPr>
        <w:t>設定</w:t>
      </w:r>
      <w:r w:rsidR="005036CF" w:rsidRPr="00EA79BD">
        <w:rPr>
          <w:rFonts w:ascii="ＭＳ 明朝" w:eastAsia="ＭＳ 明朝" w:hAnsi="ＭＳ 明朝" w:cs="Tahoma" w:hint="eastAsia"/>
          <w:sz w:val="24"/>
          <w:szCs w:val="24"/>
        </w:rPr>
        <w:t>すること。</w:t>
      </w:r>
    </w:p>
    <w:p w14:paraId="47D0AECD" w14:textId="77777777" w:rsidR="005036CF" w:rsidRPr="00EA79BD" w:rsidRDefault="00914CE3" w:rsidP="005036CF">
      <w:pPr>
        <w:ind w:leftChars="200" w:left="42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年替わり時に昨年の有給休暇の日時数を繰越す機能があること。</w:t>
      </w:r>
    </w:p>
    <w:p w14:paraId="2BCED487" w14:textId="77777777" w:rsidR="005036CF" w:rsidRPr="00EA79BD" w:rsidRDefault="005036CF" w:rsidP="005036CF">
      <w:pPr>
        <w:ind w:firstLineChars="100" w:firstLine="240"/>
        <w:rPr>
          <w:rFonts w:ascii="ＭＳ 明朝" w:eastAsia="ＭＳ 明朝" w:hAnsi="ＭＳ 明朝" w:cs="Tahoma"/>
          <w:sz w:val="24"/>
          <w:szCs w:val="24"/>
        </w:rPr>
      </w:pPr>
    </w:p>
    <w:p w14:paraId="38BC01A8" w14:textId="77777777" w:rsidR="005036CF" w:rsidRPr="00EA79BD" w:rsidRDefault="00876218"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⑤</w:t>
      </w:r>
      <w:r w:rsidR="005036CF" w:rsidRPr="00EA79BD">
        <w:rPr>
          <w:rFonts w:ascii="ＭＳ 明朝" w:eastAsia="ＭＳ 明朝" w:hAnsi="ＭＳ 明朝" w:cs="Tahoma"/>
          <w:sz w:val="24"/>
          <w:szCs w:val="24"/>
        </w:rPr>
        <w:t>スケジュール機能</w:t>
      </w:r>
    </w:p>
    <w:p w14:paraId="1F984FDE"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校内・校外行事と個人予定のスケジュール情報が自由入力の形式で登録できること。</w:t>
      </w:r>
    </w:p>
    <w:p w14:paraId="313CB637"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週</w:t>
      </w: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月</w:t>
      </w: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年単位でスケジュール表示の切り替えができること。</w:t>
      </w:r>
    </w:p>
    <w:p w14:paraId="01272929"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学校ごとに休日及び休日としない日の設定ができること。</w:t>
      </w:r>
    </w:p>
    <w:p w14:paraId="5662C0D1"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登録されたスケジュール情報をエクセル形式で出力できること。</w:t>
      </w:r>
    </w:p>
    <w:p w14:paraId="258BF13D" w14:textId="42693F83" w:rsidR="005036CF" w:rsidRPr="00000AA3" w:rsidRDefault="00EA79BD" w:rsidP="00EA79BD">
      <w:pPr>
        <w:ind w:leftChars="202" w:left="657" w:hangingChars="97" w:hanging="233"/>
        <w:rPr>
          <w:rFonts w:ascii="ＭＳ 明朝" w:eastAsia="ＭＳ 明朝" w:hAnsi="ＭＳ 明朝" w:cs="Tahoma"/>
          <w:sz w:val="32"/>
          <w:szCs w:val="24"/>
        </w:rPr>
      </w:pPr>
      <w:r w:rsidRPr="00EA79BD">
        <w:rPr>
          <w:rFonts w:ascii="ＭＳ 明朝" w:eastAsia="ＭＳ 明朝" w:hAnsi="ＭＳ 明朝" w:cs="Tahoma" w:hint="eastAsia"/>
          <w:sz w:val="24"/>
          <w:szCs w:val="24"/>
        </w:rPr>
        <w:t>・</w:t>
      </w:r>
      <w:r w:rsidR="00000AA3" w:rsidRPr="00000AA3">
        <w:rPr>
          <w:rFonts w:ascii="ＭＳ 明朝" w:eastAsia="ＭＳ 明朝" w:hAnsi="ＭＳ 明朝" w:hint="eastAsia"/>
          <w:sz w:val="24"/>
        </w:rPr>
        <w:t>非定型のスケジュールファイル（エクセル、ワード等）から、スケジュール情報をコピー</w:t>
      </w:r>
      <w:r w:rsidR="00000AA3" w:rsidRPr="00000AA3">
        <w:rPr>
          <w:rFonts w:ascii="ＭＳ 明朝" w:eastAsia="ＭＳ 明朝" w:hAnsi="ＭＳ 明朝"/>
          <w:sz w:val="24"/>
        </w:rPr>
        <w:t>&amp;ペーストによる容易な操作で</w:t>
      </w:r>
      <w:r w:rsidR="00000AA3" w:rsidRPr="00000AA3">
        <w:rPr>
          <w:rFonts w:ascii="ＭＳ 明朝" w:eastAsia="ＭＳ 明朝" w:hAnsi="ＭＳ 明朝" w:hint="eastAsia"/>
          <w:sz w:val="24"/>
        </w:rPr>
        <w:t>登録</w:t>
      </w:r>
      <w:r w:rsidR="00000AA3" w:rsidRPr="00000AA3">
        <w:rPr>
          <w:rFonts w:ascii="ＭＳ 明朝" w:eastAsia="ＭＳ 明朝" w:hAnsi="ＭＳ 明朝"/>
          <w:sz w:val="24"/>
        </w:rPr>
        <w:t>できること。</w:t>
      </w:r>
      <w:r w:rsidR="00000AA3" w:rsidRPr="00000AA3">
        <w:rPr>
          <w:rFonts w:ascii="ＭＳ 明朝" w:eastAsia="ＭＳ 明朝" w:hAnsi="ＭＳ 明朝" w:hint="eastAsia"/>
          <w:sz w:val="24"/>
        </w:rPr>
        <w:t>又は、所定の形式で一括取り込みができること。</w:t>
      </w:r>
    </w:p>
    <w:p w14:paraId="04B271E7" w14:textId="77777777" w:rsidR="005036CF" w:rsidRPr="00EA79BD" w:rsidRDefault="00EA79BD" w:rsidP="00EA79BD">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教育委員会は全校の最新の行事予定を一画面で確認できること。また</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各校でも全校の行事予定が確認できること。</w:t>
      </w:r>
    </w:p>
    <w:p w14:paraId="4CC85BFF" w14:textId="77777777" w:rsidR="005036CF" w:rsidRPr="00EA79BD" w:rsidRDefault="00EA79BD" w:rsidP="00EA79BD">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他校の行事予定を閲覧できる設定を教育委員会が行えること。</w:t>
      </w:r>
    </w:p>
    <w:p w14:paraId="3D7E1E81" w14:textId="77777777" w:rsidR="005036CF" w:rsidRPr="00EA79BD" w:rsidRDefault="00EA79BD" w:rsidP="00EA79BD">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スケジュール機能と連携し学校日誌が作成できること。</w:t>
      </w:r>
    </w:p>
    <w:p w14:paraId="2A64FEAD" w14:textId="77777777" w:rsidR="005036CF" w:rsidRPr="00EA79BD" w:rsidRDefault="00EA79BD" w:rsidP="00EA79BD">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学校日誌の様式は</w:t>
      </w:r>
      <w:r w:rsidR="00E23A97" w:rsidRPr="00EA79BD">
        <w:rPr>
          <w:rFonts w:ascii="ＭＳ 明朝" w:eastAsia="ＭＳ 明朝" w:hAnsi="ＭＳ 明朝" w:cs="Tahoma" w:hint="eastAsia"/>
          <w:sz w:val="24"/>
          <w:szCs w:val="24"/>
        </w:rPr>
        <w:t>三田</w:t>
      </w:r>
      <w:r w:rsidR="005036CF" w:rsidRPr="00EA79BD">
        <w:rPr>
          <w:rFonts w:ascii="ＭＳ 明朝" w:eastAsia="ＭＳ 明朝" w:hAnsi="ＭＳ 明朝" w:cs="Tahoma" w:hint="eastAsia"/>
          <w:sz w:val="24"/>
          <w:szCs w:val="24"/>
        </w:rPr>
        <w:t>市</w:t>
      </w:r>
      <w:r w:rsidR="005036CF" w:rsidRPr="00EA79BD">
        <w:rPr>
          <w:rFonts w:ascii="ＭＳ 明朝" w:eastAsia="ＭＳ 明朝" w:hAnsi="ＭＳ 明朝" w:cs="Tahoma"/>
          <w:sz w:val="24"/>
          <w:szCs w:val="24"/>
        </w:rPr>
        <w:t>で使用している様式にカスタマイズし提供すること。</w:t>
      </w:r>
    </w:p>
    <w:p w14:paraId="7F8AF515" w14:textId="77777777" w:rsidR="005036CF" w:rsidRPr="00EA79BD" w:rsidRDefault="00EA79BD" w:rsidP="0014234F">
      <w:pPr>
        <w:ind w:leftChars="202" w:left="657" w:hangingChars="97" w:hanging="233"/>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日誌項目にはスケジュール機能で登録した行事</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休暇</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出張情報が自動反映</w:t>
      </w:r>
      <w:r w:rsidR="005036CF" w:rsidRPr="00EA79BD">
        <w:rPr>
          <w:rFonts w:ascii="ＭＳ 明朝" w:eastAsia="ＭＳ 明朝" w:hAnsi="ＭＳ 明朝" w:cs="Tahoma" w:hint="eastAsia"/>
          <w:sz w:val="24"/>
          <w:szCs w:val="24"/>
        </w:rPr>
        <w:t>し</w:t>
      </w:r>
      <w:r w:rsidR="005036CF" w:rsidRPr="00EA79BD">
        <w:rPr>
          <w:rFonts w:ascii="ＭＳ 明朝" w:eastAsia="ＭＳ 明朝" w:hAnsi="ＭＳ 明朝" w:cs="Tahoma"/>
          <w:sz w:val="24"/>
          <w:szCs w:val="24"/>
        </w:rPr>
        <w:t>編集</w:t>
      </w:r>
      <w:r w:rsidR="005036CF" w:rsidRPr="00EA79BD">
        <w:rPr>
          <w:rFonts w:ascii="ＭＳ 明朝" w:eastAsia="ＭＳ 明朝" w:hAnsi="ＭＳ 明朝" w:cs="Tahoma" w:hint="eastAsia"/>
          <w:sz w:val="24"/>
          <w:szCs w:val="24"/>
        </w:rPr>
        <w:t>が</w:t>
      </w:r>
      <w:r w:rsidR="005036CF" w:rsidRPr="00EA79BD">
        <w:rPr>
          <w:rFonts w:ascii="ＭＳ 明朝" w:eastAsia="ＭＳ 明朝" w:hAnsi="ＭＳ 明朝" w:cs="Tahoma"/>
          <w:sz w:val="24"/>
          <w:szCs w:val="24"/>
        </w:rPr>
        <w:t>できること。</w:t>
      </w:r>
    </w:p>
    <w:p w14:paraId="10E9165A" w14:textId="77777777" w:rsidR="002B4459" w:rsidRDefault="00EA79BD" w:rsidP="003D2E9D">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作成した日誌は保護をかけ</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期間を設定し印刷ができること。</w:t>
      </w:r>
    </w:p>
    <w:p w14:paraId="590B2793" w14:textId="77777777" w:rsidR="0014234F" w:rsidRPr="00EA79BD" w:rsidRDefault="0014234F" w:rsidP="003D2E9D">
      <w:pPr>
        <w:ind w:firstLineChars="200" w:firstLine="480"/>
        <w:rPr>
          <w:rFonts w:ascii="ＭＳ 明朝" w:eastAsia="ＭＳ 明朝" w:hAnsi="ＭＳ 明朝" w:cs="Tahoma"/>
          <w:sz w:val="24"/>
          <w:szCs w:val="24"/>
        </w:rPr>
      </w:pPr>
    </w:p>
    <w:p w14:paraId="1BFA2B0A" w14:textId="77777777" w:rsidR="005036CF" w:rsidRPr="00EA79BD" w:rsidRDefault="00876218" w:rsidP="005036CF">
      <w:pPr>
        <w:ind w:firstLineChars="100" w:firstLine="240"/>
        <w:rPr>
          <w:rFonts w:ascii="ＭＳ 明朝" w:eastAsia="ＭＳ 明朝" w:hAnsi="ＭＳ 明朝" w:cs="Tahoma"/>
          <w:sz w:val="24"/>
          <w:szCs w:val="24"/>
        </w:rPr>
      </w:pPr>
      <w:bookmarkStart w:id="2" w:name="_Hlk167285085"/>
      <w:r w:rsidRPr="00EA79BD">
        <w:rPr>
          <w:rFonts w:ascii="ＭＳ 明朝" w:eastAsia="ＭＳ 明朝" w:hAnsi="ＭＳ 明朝" w:cs="Tahoma" w:hint="eastAsia"/>
          <w:sz w:val="24"/>
          <w:szCs w:val="24"/>
        </w:rPr>
        <w:t>⑥</w:t>
      </w:r>
      <w:r w:rsidR="005036CF" w:rsidRPr="00EA79BD">
        <w:rPr>
          <w:rFonts w:ascii="ＭＳ 明朝" w:eastAsia="ＭＳ 明朝" w:hAnsi="ＭＳ 明朝" w:cs="Tahoma"/>
          <w:sz w:val="24"/>
          <w:szCs w:val="24"/>
        </w:rPr>
        <w:t>電子掲示板機能</w:t>
      </w:r>
    </w:p>
    <w:p w14:paraId="6751E30A" w14:textId="77777777" w:rsidR="005036CF" w:rsidRPr="00EA79BD" w:rsidRDefault="00EA79BD" w:rsidP="0014234F">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記事毎に未読者数</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未読者氏名一覧</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更新ログの確認ができること。</w:t>
      </w:r>
    </w:p>
    <w:p w14:paraId="4B7FF09E" w14:textId="77777777" w:rsidR="005036CF" w:rsidRPr="00EA79BD" w:rsidRDefault="00EA79BD" w:rsidP="0014234F">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記事のタイトルや内容からキーワードによる検索ができること。</w:t>
      </w:r>
    </w:p>
    <w:p w14:paraId="063EAC27" w14:textId="77777777" w:rsidR="005036CF" w:rsidRPr="00EA79BD" w:rsidRDefault="00EA79BD" w:rsidP="0014234F">
      <w:pPr>
        <w:ind w:leftChars="202" w:left="657" w:hangingChars="97" w:hanging="233"/>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投稿された記事に対し</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利用者から添付ファイル付きのコメントの書き込みができること。</w:t>
      </w:r>
    </w:p>
    <w:p w14:paraId="2D5F03F9" w14:textId="77777777" w:rsidR="005036CF" w:rsidRPr="00EA79BD" w:rsidRDefault="00EA79BD" w:rsidP="0014234F">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記事への利用者コメント数を一覧で表示できること。</w:t>
      </w:r>
    </w:p>
    <w:p w14:paraId="31283CF4" w14:textId="77777777" w:rsidR="005036CF" w:rsidRPr="00EA79BD" w:rsidRDefault="00EA79BD" w:rsidP="00EA79BD">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記事内容は文字の大きさ</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色付け等の編集が自由に行え</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編集中に表示イージが確認できること。</w:t>
      </w:r>
    </w:p>
    <w:p w14:paraId="6FB719C8" w14:textId="77777777" w:rsidR="005036CF" w:rsidRPr="00EA79BD" w:rsidRDefault="00EA79BD" w:rsidP="00EA79BD">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記事にファイルを添付でき</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その添付ファイルのダウンロードにパスワードが設定できること。</w:t>
      </w:r>
    </w:p>
    <w:p w14:paraId="5E64EFE3" w14:textId="77777777" w:rsidR="005036CF" w:rsidRPr="00EA79BD" w:rsidRDefault="00EA79BD" w:rsidP="0014234F">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校内限定やグループ限定等</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記事の閲覧が可能な公開範囲を指定できること。</w:t>
      </w:r>
    </w:p>
    <w:p w14:paraId="6153B666" w14:textId="77777777" w:rsidR="005036CF" w:rsidRPr="00EA79BD" w:rsidRDefault="00EA79BD" w:rsidP="00EA79BD">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市内全校の任意のグループや役職（校長、教頭、事務職員等）毎で利用できる共通掲示板利用ができること。</w:t>
      </w:r>
    </w:p>
    <w:p w14:paraId="63894636" w14:textId="77777777" w:rsidR="005036CF" w:rsidRPr="00EA79BD" w:rsidRDefault="00EA79BD" w:rsidP="0014234F">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作成中の記事を下書きとして一時保存し</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下書きから記事を作成できること。</w:t>
      </w:r>
    </w:p>
    <w:p w14:paraId="245779AF" w14:textId="77777777" w:rsidR="005036CF" w:rsidRPr="00EA79BD" w:rsidRDefault="00EA79BD" w:rsidP="0014234F">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教育委員会からは全校に向けて記事の投稿ができること。</w:t>
      </w:r>
    </w:p>
    <w:p w14:paraId="4AE3EFE9" w14:textId="77777777" w:rsidR="005036CF" w:rsidRPr="00EA79BD" w:rsidRDefault="00EA79BD" w:rsidP="00EA79BD">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投稿時の添付ファイルはWindowsエクスプローラーまたはデスクトップ画面から複数を一括でドラッグアンドドロップ操作により添付が可能なこと。</w:t>
      </w:r>
    </w:p>
    <w:p w14:paraId="2577A679" w14:textId="77777777" w:rsidR="005036CF" w:rsidRPr="00EA79BD" w:rsidRDefault="00EA79BD" w:rsidP="0014234F">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記事に色分けによる重要度を設定できること。</w:t>
      </w:r>
    </w:p>
    <w:p w14:paraId="7A3A27DA" w14:textId="77777777" w:rsidR="005036CF" w:rsidRPr="00EA79BD" w:rsidRDefault="00EA79BD" w:rsidP="0014234F">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lastRenderedPageBreak/>
        <w:t>・</w:t>
      </w:r>
      <w:r w:rsidR="005036CF" w:rsidRPr="00EA79BD">
        <w:rPr>
          <w:rFonts w:ascii="ＭＳ 明朝" w:eastAsia="ＭＳ 明朝" w:hAnsi="ＭＳ 明朝" w:cs="Tahoma"/>
          <w:sz w:val="24"/>
          <w:szCs w:val="24"/>
        </w:rPr>
        <w:t>記事の掲載期間が設定でき</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掲載期間が過ぎた記事は非公開にできること。</w:t>
      </w:r>
    </w:p>
    <w:p w14:paraId="2417C35E" w14:textId="77777777" w:rsidR="005036CF" w:rsidRPr="00EA79BD" w:rsidRDefault="00EA79BD" w:rsidP="00EA79BD">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記事を既読にするタイミングを</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記事を開いた時または既読ボタンを押した時のどちらかに設定できること。</w:t>
      </w:r>
    </w:p>
    <w:bookmarkEnd w:id="2"/>
    <w:p w14:paraId="5015009A" w14:textId="77777777" w:rsidR="005036CF" w:rsidRPr="00EA79BD" w:rsidRDefault="007F6960" w:rsidP="005036CF">
      <w:pPr>
        <w:ind w:firstLineChars="100" w:firstLine="240"/>
        <w:rPr>
          <w:rFonts w:ascii="ＭＳ 明朝" w:eastAsia="ＭＳ 明朝" w:hAnsi="ＭＳ 明朝" w:cs="Tahoma"/>
          <w:sz w:val="24"/>
          <w:szCs w:val="24"/>
        </w:rPr>
      </w:pPr>
      <w:r>
        <w:rPr>
          <w:rFonts w:ascii="ＭＳ 明朝" w:eastAsia="ＭＳ 明朝" w:hAnsi="ＭＳ 明朝" w:cs="Tahoma" w:hint="eastAsia"/>
          <w:sz w:val="24"/>
          <w:szCs w:val="24"/>
        </w:rPr>
        <w:t>⑦</w:t>
      </w:r>
      <w:r w:rsidR="005036CF" w:rsidRPr="00EA79BD">
        <w:rPr>
          <w:rFonts w:ascii="ＭＳ 明朝" w:eastAsia="ＭＳ 明朝" w:hAnsi="ＭＳ 明朝" w:cs="Tahoma"/>
          <w:sz w:val="24"/>
          <w:szCs w:val="24"/>
        </w:rPr>
        <w:t>年度更新処理機能</w:t>
      </w:r>
    </w:p>
    <w:p w14:paraId="50C4F1FB" w14:textId="77777777" w:rsidR="005036CF" w:rsidRPr="00EA79BD" w:rsidRDefault="00EA79BD" w:rsidP="0014234F">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教育委員会で</w:t>
      </w:r>
      <w:r w:rsidR="005036CF" w:rsidRPr="00EA79BD">
        <w:rPr>
          <w:rFonts w:ascii="ＭＳ 明朝" w:eastAsia="ＭＳ 明朝" w:hAnsi="ＭＳ 明朝" w:cs="Tahoma" w:hint="eastAsia"/>
          <w:sz w:val="24"/>
          <w:szCs w:val="24"/>
        </w:rPr>
        <w:t>市内全学校の教職員の異動処理</w:t>
      </w:r>
      <w:r w:rsidR="005036CF" w:rsidRPr="00EA79BD">
        <w:rPr>
          <w:rFonts w:ascii="ＭＳ 明朝" w:eastAsia="ＭＳ 明朝" w:hAnsi="ＭＳ 明朝" w:cs="Tahoma"/>
          <w:sz w:val="24"/>
          <w:szCs w:val="24"/>
        </w:rPr>
        <w:t>が簡単に実施できること。</w:t>
      </w:r>
    </w:p>
    <w:p w14:paraId="2E840273" w14:textId="77777777" w:rsidR="005036CF" w:rsidRPr="00EA79BD" w:rsidRDefault="00EA79BD" w:rsidP="0014234F">
      <w:pPr>
        <w:ind w:leftChars="203" w:left="707" w:hangingChars="117" w:hanging="281"/>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三田市</w:t>
      </w:r>
      <w:r w:rsidR="005036CF" w:rsidRPr="00EA79BD">
        <w:rPr>
          <w:rFonts w:ascii="ＭＳ 明朝" w:eastAsia="ＭＳ 明朝" w:hAnsi="ＭＳ 明朝" w:cs="Tahoma"/>
          <w:sz w:val="24"/>
          <w:szCs w:val="24"/>
        </w:rPr>
        <w:t>内の他の学校へ異動する異動予定者</w:t>
      </w:r>
      <w:r w:rsidR="005036CF" w:rsidRPr="00EA79BD">
        <w:rPr>
          <w:rFonts w:ascii="ＭＳ 明朝" w:eastAsia="ＭＳ 明朝" w:hAnsi="ＭＳ 明朝" w:cs="Tahoma" w:hint="eastAsia"/>
          <w:sz w:val="24"/>
          <w:szCs w:val="24"/>
        </w:rPr>
        <w:t>や退職者また他の自治体の学校への異動予定者の情報を事前にCSV等のファイルで</w:t>
      </w:r>
      <w:r w:rsidR="005036CF" w:rsidRPr="00EA79BD">
        <w:rPr>
          <w:rFonts w:ascii="ＭＳ 明朝" w:eastAsia="ＭＳ 明朝" w:hAnsi="ＭＳ 明朝" w:cs="Tahoma"/>
          <w:sz w:val="24"/>
          <w:szCs w:val="24"/>
        </w:rPr>
        <w:t>登録できること。</w:t>
      </w:r>
    </w:p>
    <w:p w14:paraId="195ECE92" w14:textId="77777777" w:rsidR="005036CF" w:rsidRPr="00EA79BD" w:rsidRDefault="00EA79BD" w:rsidP="00EA79BD">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教育委員会にて年度末日に予め登録している異動予定者を一括で更新処理を行うことが可能なこと。</w:t>
      </w:r>
    </w:p>
    <w:p w14:paraId="652773E1" w14:textId="77777777" w:rsidR="005036CF" w:rsidRPr="00EA79BD" w:rsidRDefault="005036CF" w:rsidP="005036CF">
      <w:pPr>
        <w:rPr>
          <w:rFonts w:ascii="ＭＳ 明朝" w:eastAsia="ＭＳ 明朝" w:hAnsi="ＭＳ 明朝" w:cs="Tahoma"/>
          <w:sz w:val="24"/>
          <w:szCs w:val="24"/>
        </w:rPr>
      </w:pPr>
      <w:r w:rsidRPr="00EA79BD">
        <w:rPr>
          <w:rFonts w:ascii="ＭＳ 明朝" w:eastAsia="ＭＳ 明朝" w:hAnsi="ＭＳ 明朝" w:cs="Tahoma" w:hint="eastAsia"/>
          <w:sz w:val="24"/>
          <w:szCs w:val="24"/>
        </w:rPr>
        <w:t xml:space="preserve">　　</w:t>
      </w:r>
    </w:p>
    <w:p w14:paraId="35956B76" w14:textId="77777777" w:rsidR="005036CF" w:rsidRPr="00EA79BD" w:rsidRDefault="007F6960" w:rsidP="005036CF">
      <w:pPr>
        <w:ind w:firstLineChars="100" w:firstLine="240"/>
        <w:rPr>
          <w:rFonts w:ascii="ＭＳ 明朝" w:eastAsia="ＭＳ 明朝" w:hAnsi="ＭＳ 明朝" w:cs="Tahoma"/>
          <w:sz w:val="24"/>
          <w:szCs w:val="24"/>
        </w:rPr>
      </w:pPr>
      <w:r>
        <w:rPr>
          <w:rFonts w:ascii="ＭＳ 明朝" w:eastAsia="ＭＳ 明朝" w:hAnsi="ＭＳ 明朝" w:cs="Tahoma" w:hint="eastAsia"/>
          <w:sz w:val="24"/>
          <w:szCs w:val="24"/>
        </w:rPr>
        <w:t>⑧</w:t>
      </w:r>
      <w:r w:rsidR="005036CF" w:rsidRPr="00EA79BD">
        <w:rPr>
          <w:rFonts w:ascii="ＭＳ 明朝" w:eastAsia="ＭＳ 明朝" w:hAnsi="ＭＳ 明朝" w:cs="Tahoma"/>
          <w:sz w:val="24"/>
          <w:szCs w:val="24"/>
        </w:rPr>
        <w:t>サポート・保守</w:t>
      </w:r>
    </w:p>
    <w:p w14:paraId="404856D9" w14:textId="77777777" w:rsidR="005036CF" w:rsidRPr="00EA79BD" w:rsidRDefault="00EA79BD" w:rsidP="0014234F">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問い合わせ専用フォームをグループウェア内に有していること。</w:t>
      </w:r>
    </w:p>
    <w:p w14:paraId="32389986" w14:textId="77777777" w:rsidR="005036CF" w:rsidRPr="00EA79BD" w:rsidRDefault="00EA79BD" w:rsidP="0014234F">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電話による問い合わせができるサポート窓口を開設していること。</w:t>
      </w:r>
    </w:p>
    <w:p w14:paraId="5F912F4E" w14:textId="35A5BC05" w:rsidR="004C5758" w:rsidRPr="00DB5844" w:rsidRDefault="005036CF" w:rsidP="004C5758">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・本システムに障害が発生した場合の問い合わせ窓口を設置し、利用ユーザー（教育</w:t>
      </w:r>
      <w:r w:rsidR="004C5758">
        <w:rPr>
          <w:rFonts w:ascii="ＭＳ 明朝" w:eastAsia="ＭＳ 明朝" w:hAnsi="ＭＳ 明朝" w:cs="Tahoma" w:hint="eastAsia"/>
          <w:sz w:val="24"/>
          <w:szCs w:val="24"/>
        </w:rPr>
        <w:t xml:space="preserve">　</w:t>
      </w:r>
      <w:r w:rsidRPr="00EA79BD">
        <w:rPr>
          <w:rFonts w:ascii="ＭＳ 明朝" w:eastAsia="ＭＳ 明朝" w:hAnsi="ＭＳ 明朝" w:cs="Tahoma" w:hint="eastAsia"/>
          <w:sz w:val="24"/>
          <w:szCs w:val="24"/>
        </w:rPr>
        <w:t>委員会及び学校代表者）からの電話による申告を受付可能とする。</w:t>
      </w:r>
      <w:r w:rsidR="004C5758" w:rsidRPr="00DB5844">
        <w:rPr>
          <w:rFonts w:ascii="ＭＳ 明朝" w:eastAsia="ＭＳ 明朝" w:hAnsi="ＭＳ 明朝" w:cs="Tahoma"/>
          <w:sz w:val="24"/>
          <w:szCs w:val="24"/>
        </w:rPr>
        <w:t>緊急時は時間外も対応すること。</w:t>
      </w:r>
      <w:r w:rsidR="004C5758" w:rsidRPr="00DB5844">
        <w:rPr>
          <w:rFonts w:ascii="ＭＳ 明朝" w:eastAsia="ＭＳ 明朝" w:hAnsi="ＭＳ 明朝" w:cs="Tahoma" w:hint="eastAsia"/>
          <w:sz w:val="24"/>
          <w:szCs w:val="24"/>
        </w:rPr>
        <w:t xml:space="preserve">（受付時間：平日　9：00～17：00）　</w:t>
      </w:r>
    </w:p>
    <w:p w14:paraId="40668997" w14:textId="00E3FFDF" w:rsidR="005036CF" w:rsidRPr="00DB5844" w:rsidRDefault="004C5758" w:rsidP="004C5758">
      <w:pPr>
        <w:ind w:leftChars="222" w:left="706" w:hangingChars="100" w:hanging="240"/>
        <w:rPr>
          <w:rFonts w:ascii="ＭＳ 明朝" w:eastAsia="ＭＳ 明朝" w:hAnsi="ＭＳ 明朝" w:cs="Tahoma"/>
          <w:sz w:val="24"/>
          <w:szCs w:val="24"/>
        </w:rPr>
      </w:pPr>
      <w:r w:rsidRPr="00DB5844">
        <w:rPr>
          <w:rFonts w:ascii="ＭＳ 明朝" w:eastAsia="ＭＳ 明朝" w:hAnsi="ＭＳ 明朝" w:cs="Tahoma" w:hint="eastAsia"/>
          <w:sz w:val="24"/>
          <w:szCs w:val="24"/>
        </w:rPr>
        <w:t>・障害が発生した場合は、早急に障害発生前の状態に回復できる環境であること。また、事前に取得しているデータを用いてリカバリもできること。</w:t>
      </w:r>
    </w:p>
    <w:p w14:paraId="32ED8272" w14:textId="77777777" w:rsidR="005036CF" w:rsidRDefault="00EA79BD" w:rsidP="004C5758">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定期的にバージョンアップ</w:t>
      </w:r>
      <w:r w:rsidR="005036CF" w:rsidRPr="00EA79BD">
        <w:rPr>
          <w:rFonts w:ascii="ＭＳ 明朝" w:eastAsia="ＭＳ 明朝" w:hAnsi="ＭＳ 明朝" w:cs="Tahoma" w:hint="eastAsia"/>
          <w:sz w:val="24"/>
          <w:szCs w:val="24"/>
        </w:rPr>
        <w:t>しライセンス契約</w:t>
      </w:r>
      <w:r w:rsidR="005036CF" w:rsidRPr="00EA79BD">
        <w:rPr>
          <w:rFonts w:ascii="ＭＳ 明朝" w:eastAsia="ＭＳ 明朝" w:hAnsi="ＭＳ 明朝" w:cs="Tahoma"/>
          <w:sz w:val="24"/>
          <w:szCs w:val="24"/>
        </w:rPr>
        <w:t>期間中は無償で提供されること。</w:t>
      </w:r>
    </w:p>
    <w:p w14:paraId="5CB2159F" w14:textId="77777777" w:rsidR="007F6960" w:rsidRPr="00EA79BD" w:rsidRDefault="007F6960" w:rsidP="005036CF">
      <w:pPr>
        <w:ind w:leftChars="200" w:left="420" w:firstLineChars="100" w:firstLine="240"/>
        <w:rPr>
          <w:rFonts w:ascii="ＭＳ 明朝" w:eastAsia="ＭＳ 明朝" w:hAnsi="ＭＳ 明朝" w:cs="Tahoma"/>
          <w:sz w:val="24"/>
          <w:szCs w:val="24"/>
        </w:rPr>
      </w:pPr>
    </w:p>
    <w:p w14:paraId="36F4562B" w14:textId="77777777" w:rsidR="007F6960" w:rsidRPr="00EA79BD" w:rsidRDefault="007F6960" w:rsidP="007F6960">
      <w:pPr>
        <w:ind w:firstLineChars="100" w:firstLine="240"/>
        <w:rPr>
          <w:rFonts w:ascii="ＭＳ 明朝" w:eastAsia="ＭＳ 明朝" w:hAnsi="ＭＳ 明朝" w:cs="Tahoma"/>
          <w:sz w:val="24"/>
          <w:szCs w:val="24"/>
        </w:rPr>
      </w:pPr>
      <w:r>
        <w:rPr>
          <w:rFonts w:ascii="ＭＳ 明朝" w:eastAsia="ＭＳ 明朝" w:hAnsi="ＭＳ 明朝" w:cs="Tahoma" w:hint="eastAsia"/>
          <w:sz w:val="24"/>
          <w:szCs w:val="24"/>
        </w:rPr>
        <w:t>⑨</w:t>
      </w:r>
      <w:r w:rsidRPr="00EA79BD">
        <w:rPr>
          <w:rFonts w:ascii="ＭＳ 明朝" w:eastAsia="ＭＳ 明朝" w:hAnsi="ＭＳ 明朝" w:cs="Tahoma"/>
          <w:sz w:val="24"/>
          <w:szCs w:val="24"/>
        </w:rPr>
        <w:t>施設予約機能</w:t>
      </w:r>
    </w:p>
    <w:p w14:paraId="569A8E8E" w14:textId="0D63FFB5" w:rsidR="007F6960" w:rsidRPr="00EA79BD" w:rsidRDefault="007F6960" w:rsidP="007F6960">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日別</w:t>
      </w: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施設別に、学校の時間割に応じた予約状況の確認</w:t>
      </w:r>
      <w:r w:rsidR="00322AB7">
        <w:rPr>
          <w:rFonts w:ascii="ＭＳ 明朝" w:eastAsia="ＭＳ 明朝" w:hAnsi="ＭＳ 明朝" w:cs="Tahoma" w:hint="eastAsia"/>
          <w:sz w:val="24"/>
          <w:szCs w:val="24"/>
        </w:rPr>
        <w:t>や予約</w:t>
      </w:r>
      <w:r w:rsidRPr="00EA79BD">
        <w:rPr>
          <w:rFonts w:ascii="ＭＳ 明朝" w:eastAsia="ＭＳ 明朝" w:hAnsi="ＭＳ 明朝" w:cs="Tahoma"/>
          <w:sz w:val="24"/>
          <w:szCs w:val="24"/>
        </w:rPr>
        <w:t>ができること。</w:t>
      </w:r>
    </w:p>
    <w:p w14:paraId="025BBCC0" w14:textId="77777777" w:rsidR="007F6960" w:rsidRPr="00EA79BD" w:rsidRDefault="007F6960" w:rsidP="007F6960">
      <w:pPr>
        <w:ind w:leftChars="202" w:left="657" w:hangingChars="97" w:hanging="233"/>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施設や設備の予約・確認・編集・削除は、ポータル画面で画面遷移無くおこなえること。</w:t>
      </w:r>
    </w:p>
    <w:p w14:paraId="1464B917" w14:textId="77777777" w:rsidR="007F6960" w:rsidRPr="00EA79BD" w:rsidRDefault="007F6960" w:rsidP="007F6960">
      <w:pPr>
        <w:ind w:leftChars="200" w:left="42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複数の施設および複数の時間割を同時に予約できること。</w:t>
      </w:r>
    </w:p>
    <w:p w14:paraId="771D68B1" w14:textId="77777777" w:rsidR="007F6960" w:rsidRPr="00EA79BD" w:rsidRDefault="007F6960" w:rsidP="007F6960">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予約の登録・削除が簡単に行えること。</w:t>
      </w:r>
    </w:p>
    <w:p w14:paraId="3E464E21" w14:textId="77777777" w:rsidR="007F6960" w:rsidRPr="00EA79BD" w:rsidRDefault="007F6960" w:rsidP="007F6960">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校時単位あるいは時間帯指定の予約が簡単にできること。</w:t>
      </w:r>
    </w:p>
    <w:p w14:paraId="2A301D55" w14:textId="77777777" w:rsidR="007F6960" w:rsidRPr="00EA79BD" w:rsidRDefault="007F6960" w:rsidP="007F6960">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予約重複時のキャンセル待ちが可能なこと。</w:t>
      </w:r>
    </w:p>
    <w:p w14:paraId="12E21B73" w14:textId="77777777" w:rsidR="007F6960" w:rsidRPr="00EA79BD" w:rsidRDefault="007F6960" w:rsidP="007F6960">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月・週・曜日・日を設定して繰り返し予約ができること。</w:t>
      </w:r>
    </w:p>
    <w:p w14:paraId="0743CEE4" w14:textId="77777777" w:rsidR="007F6960" w:rsidRPr="00EA79BD" w:rsidRDefault="007F6960" w:rsidP="007F6960">
      <w:pPr>
        <w:ind w:firstLineChars="177" w:firstLine="425"/>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施設や時間割を各校別に設定できること。</w:t>
      </w:r>
    </w:p>
    <w:p w14:paraId="4F64B893" w14:textId="77777777" w:rsidR="007F6960" w:rsidRPr="00EA79BD" w:rsidRDefault="007F6960" w:rsidP="007F6960">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Pr="00EA79BD">
        <w:rPr>
          <w:rFonts w:ascii="ＭＳ 明朝" w:eastAsia="ＭＳ 明朝" w:hAnsi="ＭＳ 明朝" w:cs="Tahoma"/>
          <w:sz w:val="24"/>
          <w:szCs w:val="24"/>
        </w:rPr>
        <w:t>他学校の施設設備予約状況についても確認あるいは予約ができるよう設定できること。</w:t>
      </w:r>
    </w:p>
    <w:p w14:paraId="6609BEA2" w14:textId="77777777" w:rsidR="005036CF" w:rsidRPr="007F6960" w:rsidRDefault="005036CF" w:rsidP="005036CF">
      <w:pPr>
        <w:rPr>
          <w:rFonts w:ascii="ＭＳ 明朝" w:eastAsia="ＭＳ 明朝" w:hAnsi="ＭＳ 明朝" w:cs="Tahoma"/>
          <w:sz w:val="24"/>
          <w:szCs w:val="24"/>
        </w:rPr>
      </w:pPr>
    </w:p>
    <w:p w14:paraId="1EE347E3" w14:textId="77777777" w:rsidR="005036CF" w:rsidRPr="00EA79BD" w:rsidRDefault="003D2E9D" w:rsidP="005036CF">
      <w:pPr>
        <w:ind w:firstLineChars="100" w:firstLine="240"/>
        <w:rPr>
          <w:rFonts w:ascii="ＭＳ 明朝" w:eastAsia="ＭＳ 明朝" w:hAnsi="ＭＳ 明朝" w:cs="Tahoma"/>
          <w:sz w:val="24"/>
          <w:szCs w:val="24"/>
        </w:rPr>
      </w:pPr>
      <w:r w:rsidRPr="00EA79BD">
        <w:rPr>
          <w:rFonts w:ascii="ＭＳ 明朝" w:eastAsia="ＭＳ 明朝" w:hAnsi="ＭＳ 明朝" w:cs="Tahoma" w:hint="eastAsia"/>
          <w:sz w:val="24"/>
          <w:szCs w:val="24"/>
        </w:rPr>
        <w:t>⑩</w:t>
      </w:r>
      <w:r w:rsidR="005036CF" w:rsidRPr="00EA79BD">
        <w:rPr>
          <w:rFonts w:ascii="ＭＳ 明朝" w:eastAsia="ＭＳ 明朝" w:hAnsi="ＭＳ 明朝" w:cs="Tahoma"/>
          <w:sz w:val="24"/>
          <w:szCs w:val="24"/>
        </w:rPr>
        <w:t>メッセージ機能（イントラ内メール）</w:t>
      </w:r>
    </w:p>
    <w:p w14:paraId="10498CAF"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メッセージを一覧形式で確認できること。</w:t>
      </w:r>
    </w:p>
    <w:p w14:paraId="70A6D868"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メッセージの一覧からタイトル</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送信者</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送信日時が確認できること。</w:t>
      </w:r>
    </w:p>
    <w:p w14:paraId="4BC90EE2"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未読メッセージのみ</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または既読メッセージのみを表示できること。</w:t>
      </w:r>
    </w:p>
    <w:p w14:paraId="7B4CCCBD"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メッセージ毎に未読者氏名の確認ができること。</w:t>
      </w:r>
    </w:p>
    <w:p w14:paraId="4C576A4B"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メッセージの受信を画面上および特定のメール宛に通知できること。</w:t>
      </w:r>
    </w:p>
    <w:p w14:paraId="50958DFF"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複数の添付ファイルを一括ダウンロードできること。</w:t>
      </w:r>
    </w:p>
    <w:p w14:paraId="147545CF"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lastRenderedPageBreak/>
        <w:t>・</w:t>
      </w:r>
      <w:r w:rsidR="005036CF" w:rsidRPr="00EA79BD">
        <w:rPr>
          <w:rFonts w:ascii="ＭＳ 明朝" w:eastAsia="ＭＳ 明朝" w:hAnsi="ＭＳ 明朝" w:cs="Tahoma"/>
          <w:sz w:val="24"/>
          <w:szCs w:val="24"/>
        </w:rPr>
        <w:t>本文内の画像のプレビュー表示が可能なこと。</w:t>
      </w:r>
    </w:p>
    <w:p w14:paraId="7203C554"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hint="eastAsia"/>
          <w:sz w:val="24"/>
          <w:szCs w:val="24"/>
        </w:rPr>
        <w:t>一度の送信メッセージには50MBまでの容量のファイル添付が可能なこと。</w:t>
      </w:r>
    </w:p>
    <w:p w14:paraId="15B60B06" w14:textId="77777777" w:rsidR="005036CF" w:rsidRPr="00EA79BD" w:rsidRDefault="00EA79BD" w:rsidP="001F19BE">
      <w:pPr>
        <w:ind w:leftChars="202" w:left="654" w:hangingChars="96" w:hanging="23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メッセージにファイルを添付でき</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その添付ファイルのダウンロードにパスワードが設定できること。</w:t>
      </w:r>
    </w:p>
    <w:p w14:paraId="03D1A10D" w14:textId="6E6AA58B"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8B2C1A">
        <w:rPr>
          <w:rFonts w:ascii="ＭＳ 明朝" w:eastAsia="ＭＳ 明朝" w:hAnsi="ＭＳ 明朝" w:cs="Tahoma"/>
          <w:sz w:val="24"/>
          <w:szCs w:val="24"/>
        </w:rPr>
        <w:t>校内および他校の教職員</w:t>
      </w:r>
      <w:r w:rsidR="008B2C1A" w:rsidRPr="00EA79BD">
        <w:rPr>
          <w:rFonts w:ascii="ＭＳ 明朝" w:eastAsia="ＭＳ 明朝" w:hAnsi="ＭＳ 明朝" w:cs="Tahoma"/>
          <w:sz w:val="24"/>
          <w:szCs w:val="24"/>
        </w:rPr>
        <w:t>氏名</w:t>
      </w:r>
      <w:r w:rsidR="005036CF" w:rsidRPr="00EA79BD">
        <w:rPr>
          <w:rFonts w:ascii="ＭＳ 明朝" w:eastAsia="ＭＳ 明朝" w:hAnsi="ＭＳ 明朝" w:cs="Tahoma"/>
          <w:sz w:val="24"/>
          <w:szCs w:val="24"/>
        </w:rPr>
        <w:t>をメッセージの</w:t>
      </w:r>
      <w:r w:rsidR="00AE0A7E">
        <w:rPr>
          <w:rFonts w:ascii="ＭＳ 明朝" w:eastAsia="ＭＳ 明朝" w:hAnsi="ＭＳ 明朝" w:cs="Tahoma" w:hint="eastAsia"/>
          <w:sz w:val="24"/>
          <w:szCs w:val="24"/>
        </w:rPr>
        <w:t>宛先</w:t>
      </w:r>
      <w:r w:rsidR="005036CF" w:rsidRPr="00EA79BD">
        <w:rPr>
          <w:rFonts w:ascii="ＭＳ 明朝" w:eastAsia="ＭＳ 明朝" w:hAnsi="ＭＳ 明朝" w:cs="Tahoma"/>
          <w:sz w:val="24"/>
          <w:szCs w:val="24"/>
        </w:rPr>
        <w:t>として指定できること。</w:t>
      </w:r>
    </w:p>
    <w:p w14:paraId="1C1C2839"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宛先指定時に教職員氏名による検索が可能であること。</w:t>
      </w:r>
    </w:p>
    <w:p w14:paraId="7F3FC488"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メッセージの受信者に既読通知を求めることができること。</w:t>
      </w:r>
    </w:p>
    <w:p w14:paraId="4C638D97" w14:textId="77777777" w:rsidR="005036CF" w:rsidRPr="00EA79BD" w:rsidRDefault="00EA79BD" w:rsidP="0014234F">
      <w:pPr>
        <w:ind w:leftChars="200" w:left="660" w:hangingChars="100" w:hanging="24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送信者の添付ファイルはWindowsエクスプローラーあるいはデスクトップ画面から複数を一括でドラッグアンドドロップ操作により添付が可能なこと。</w:t>
      </w:r>
    </w:p>
    <w:p w14:paraId="223BC12F"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メッセージの宛先は教員</w:t>
      </w:r>
      <w:r w:rsidR="008B2C1A" w:rsidRPr="00EA79BD">
        <w:rPr>
          <w:rFonts w:ascii="ＭＳ 明朝" w:eastAsia="ＭＳ 明朝" w:hAnsi="ＭＳ 明朝" w:cs="Tahoma"/>
          <w:sz w:val="24"/>
          <w:szCs w:val="24"/>
        </w:rPr>
        <w:t>氏名</w:t>
      </w:r>
      <w:r w:rsidR="005036CF" w:rsidRPr="00EA79BD">
        <w:rPr>
          <w:rFonts w:ascii="ＭＳ 明朝" w:eastAsia="ＭＳ 明朝" w:hAnsi="ＭＳ 明朝" w:cs="Tahoma"/>
          <w:sz w:val="24"/>
          <w:szCs w:val="24"/>
        </w:rPr>
        <w:t>で選択できること。</w:t>
      </w:r>
    </w:p>
    <w:p w14:paraId="696EEE0E" w14:textId="77777777"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5036CF" w:rsidRPr="00EA79BD">
        <w:rPr>
          <w:rFonts w:ascii="ＭＳ 明朝" w:eastAsia="ＭＳ 明朝" w:hAnsi="ＭＳ 明朝" w:cs="Tahoma"/>
          <w:sz w:val="24"/>
          <w:szCs w:val="24"/>
        </w:rPr>
        <w:t>利用頻度の高い宛先については送付リストによる管理ができること。</w:t>
      </w:r>
    </w:p>
    <w:p w14:paraId="5FAF81F3" w14:textId="0E2FFBFF" w:rsidR="005036CF" w:rsidRPr="00EA79BD" w:rsidRDefault="00EA79BD" w:rsidP="005036CF">
      <w:pPr>
        <w:ind w:firstLineChars="200" w:firstLine="480"/>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AE0A7E">
        <w:rPr>
          <w:rFonts w:ascii="ＭＳ 明朝" w:eastAsia="ＭＳ 明朝" w:hAnsi="ＭＳ 明朝" w:cs="Tahoma" w:hint="eastAsia"/>
          <w:sz w:val="24"/>
          <w:szCs w:val="24"/>
        </w:rPr>
        <w:t>宛先</w:t>
      </w:r>
      <w:r w:rsidR="005036CF" w:rsidRPr="00EA79BD">
        <w:rPr>
          <w:rFonts w:ascii="ＭＳ 明朝" w:eastAsia="ＭＳ 明朝" w:hAnsi="ＭＳ 明朝" w:cs="Tahoma"/>
          <w:sz w:val="24"/>
          <w:szCs w:val="24"/>
        </w:rPr>
        <w:t>を受信者側に表示しないBcc送信機能を利用できること。</w:t>
      </w:r>
    </w:p>
    <w:p w14:paraId="6B193293" w14:textId="77777777" w:rsidR="005036CF" w:rsidRPr="00EA79BD" w:rsidRDefault="00EA79BD" w:rsidP="0014234F">
      <w:pPr>
        <w:ind w:leftChars="202" w:left="657" w:hangingChars="97" w:hanging="233"/>
        <w:rPr>
          <w:rFonts w:ascii="ＭＳ 明朝" w:eastAsia="ＭＳ 明朝" w:hAnsi="ＭＳ 明朝" w:cs="Tahoma"/>
          <w:sz w:val="24"/>
          <w:szCs w:val="24"/>
        </w:rPr>
      </w:pPr>
      <w:r w:rsidRPr="00EA79BD">
        <w:rPr>
          <w:rFonts w:ascii="ＭＳ 明朝" w:eastAsia="ＭＳ 明朝" w:hAnsi="ＭＳ 明朝" w:cs="Tahoma" w:hint="eastAsia"/>
          <w:sz w:val="24"/>
          <w:szCs w:val="24"/>
        </w:rPr>
        <w:t>・</w:t>
      </w:r>
      <w:r w:rsidR="008B2C1A">
        <w:rPr>
          <w:rFonts w:ascii="ＭＳ 明朝" w:eastAsia="ＭＳ 明朝" w:hAnsi="ＭＳ 明朝" w:cs="Tahoma"/>
          <w:sz w:val="24"/>
          <w:szCs w:val="24"/>
        </w:rPr>
        <w:t>他</w:t>
      </w:r>
      <w:r w:rsidR="005036CF" w:rsidRPr="00EA79BD">
        <w:rPr>
          <w:rFonts w:ascii="ＭＳ 明朝" w:eastAsia="ＭＳ 明朝" w:hAnsi="ＭＳ 明朝" w:cs="Tahoma"/>
          <w:sz w:val="24"/>
          <w:szCs w:val="24"/>
        </w:rPr>
        <w:t>校や教育委員会など外部組織の特定宛先へ送信する際に</w:t>
      </w:r>
      <w:r w:rsidR="00914CE3" w:rsidRPr="00EA79BD">
        <w:rPr>
          <w:rFonts w:ascii="ＭＳ 明朝" w:eastAsia="ＭＳ 明朝" w:hAnsi="ＭＳ 明朝" w:cs="Tahoma"/>
          <w:sz w:val="24"/>
          <w:szCs w:val="24"/>
        </w:rPr>
        <w:t>、</w:t>
      </w:r>
      <w:r w:rsidR="005036CF" w:rsidRPr="00EA79BD">
        <w:rPr>
          <w:rFonts w:ascii="ＭＳ 明朝" w:eastAsia="ＭＳ 明朝" w:hAnsi="ＭＳ 明朝" w:cs="Tahoma"/>
          <w:sz w:val="24"/>
          <w:szCs w:val="24"/>
        </w:rPr>
        <w:t>指定した利用者に自動的に同報送信ができること。</w:t>
      </w:r>
    </w:p>
    <w:p w14:paraId="40B60F70" w14:textId="77777777" w:rsidR="003D2E9D" w:rsidRDefault="003D2E9D" w:rsidP="005036CF">
      <w:pPr>
        <w:ind w:leftChars="200" w:left="420"/>
        <w:rPr>
          <w:rFonts w:ascii="ＭＳ 明朝" w:eastAsia="ＭＳ 明朝" w:hAnsi="ＭＳ 明朝" w:cs="Tahoma"/>
          <w:color w:val="EE0000"/>
          <w:sz w:val="24"/>
          <w:szCs w:val="24"/>
        </w:rPr>
      </w:pPr>
    </w:p>
    <w:p w14:paraId="237B1408" w14:textId="77777777" w:rsidR="001F19BE" w:rsidRPr="001F19BE" w:rsidRDefault="001F19BE" w:rsidP="001F19BE">
      <w:pPr>
        <w:ind w:firstLineChars="100" w:firstLine="240"/>
        <w:rPr>
          <w:rFonts w:ascii="ＭＳ 明朝" w:eastAsia="ＭＳ 明朝" w:hAnsi="ＭＳ 明朝" w:cs="Tahoma"/>
          <w:sz w:val="24"/>
        </w:rPr>
      </w:pPr>
      <w:r w:rsidRPr="001F19BE">
        <w:rPr>
          <w:rFonts w:ascii="ＭＳ 明朝" w:eastAsia="ＭＳ 明朝" w:hAnsi="ＭＳ 明朝" w:cs="Tahoma" w:hint="eastAsia"/>
          <w:sz w:val="24"/>
        </w:rPr>
        <w:t>⑪</w:t>
      </w:r>
      <w:r w:rsidRPr="001F19BE">
        <w:rPr>
          <w:rFonts w:ascii="ＭＳ 明朝" w:eastAsia="ＭＳ 明朝" w:hAnsi="ＭＳ 明朝" w:cs="Tahoma"/>
          <w:sz w:val="24"/>
        </w:rPr>
        <w:t>アンケート機能</w:t>
      </w:r>
    </w:p>
    <w:p w14:paraId="43BC304D" w14:textId="77777777" w:rsidR="001F19BE" w:rsidRPr="001F19BE" w:rsidRDefault="001F19BE" w:rsidP="001F19BE">
      <w:pPr>
        <w:ind w:firstLineChars="200" w:firstLine="480"/>
        <w:rPr>
          <w:rFonts w:ascii="ＭＳ 明朝" w:eastAsia="ＭＳ 明朝" w:hAnsi="ＭＳ 明朝" w:cs="Tahoma"/>
          <w:sz w:val="24"/>
        </w:rPr>
      </w:pPr>
      <w:r>
        <w:rPr>
          <w:rFonts w:ascii="ＭＳ 明朝" w:eastAsia="ＭＳ 明朝" w:hAnsi="ＭＳ 明朝" w:cs="Tahoma" w:hint="eastAsia"/>
          <w:sz w:val="24"/>
        </w:rPr>
        <w:t>・</w:t>
      </w:r>
      <w:r w:rsidRPr="001F19BE">
        <w:rPr>
          <w:rFonts w:ascii="ＭＳ 明朝" w:eastAsia="ＭＳ 明朝" w:hAnsi="ＭＳ 明朝" w:cs="Tahoma"/>
          <w:sz w:val="24"/>
        </w:rPr>
        <w:t>アンケートの作成・</w:t>
      </w:r>
      <w:r w:rsidRPr="001F19BE">
        <w:rPr>
          <w:rFonts w:ascii="ＭＳ 明朝" w:eastAsia="ＭＳ 明朝" w:hAnsi="ＭＳ 明朝" w:cs="Tahoma" w:hint="eastAsia"/>
          <w:sz w:val="24"/>
        </w:rPr>
        <w:t>配布・</w:t>
      </w:r>
      <w:r w:rsidRPr="001F19BE">
        <w:rPr>
          <w:rFonts w:ascii="ＭＳ 明朝" w:eastAsia="ＭＳ 明朝" w:hAnsi="ＭＳ 明朝" w:cs="Tahoma"/>
          <w:sz w:val="24"/>
        </w:rPr>
        <w:t>回答・</w:t>
      </w:r>
      <w:r w:rsidRPr="001F19BE">
        <w:rPr>
          <w:rFonts w:ascii="ＭＳ 明朝" w:eastAsia="ＭＳ 明朝" w:hAnsi="ＭＳ 明朝" w:cs="Tahoma" w:hint="eastAsia"/>
          <w:sz w:val="24"/>
        </w:rPr>
        <w:t>回収・</w:t>
      </w:r>
      <w:r w:rsidRPr="001F19BE">
        <w:rPr>
          <w:rFonts w:ascii="ＭＳ 明朝" w:eastAsia="ＭＳ 明朝" w:hAnsi="ＭＳ 明朝" w:cs="Tahoma"/>
          <w:sz w:val="24"/>
        </w:rPr>
        <w:t>集計ができること。</w:t>
      </w:r>
    </w:p>
    <w:p w14:paraId="2595D90F" w14:textId="77777777" w:rsidR="001F19BE" w:rsidRPr="001F19BE" w:rsidRDefault="001F19BE" w:rsidP="001F19BE">
      <w:pPr>
        <w:ind w:leftChars="200" w:left="660" w:hangingChars="100" w:hanging="240"/>
        <w:rPr>
          <w:rFonts w:ascii="ＭＳ 明朝" w:eastAsia="ＭＳ 明朝" w:hAnsi="ＭＳ 明朝" w:cs="Tahoma"/>
          <w:sz w:val="24"/>
        </w:rPr>
      </w:pPr>
      <w:r>
        <w:rPr>
          <w:rFonts w:ascii="ＭＳ 明朝" w:eastAsia="ＭＳ 明朝" w:hAnsi="ＭＳ 明朝" w:cs="Tahoma" w:hint="eastAsia"/>
          <w:sz w:val="24"/>
        </w:rPr>
        <w:t>・</w:t>
      </w:r>
      <w:r w:rsidRPr="001F19BE">
        <w:rPr>
          <w:rFonts w:ascii="ＭＳ 明朝" w:eastAsia="ＭＳ 明朝" w:hAnsi="ＭＳ 明朝" w:cs="Tahoma"/>
          <w:sz w:val="24"/>
        </w:rPr>
        <w:t>アンケートには複数の質問を作成でき，回答種類（複/単行自由入力，複/単数選択）を選択できること。</w:t>
      </w:r>
    </w:p>
    <w:p w14:paraId="00B4DB30" w14:textId="77777777" w:rsidR="001F19BE" w:rsidRPr="001F19BE" w:rsidRDefault="001F19BE" w:rsidP="001F19BE">
      <w:pPr>
        <w:ind w:leftChars="200" w:left="660" w:hangingChars="100" w:hanging="240"/>
        <w:rPr>
          <w:rFonts w:ascii="ＭＳ 明朝" w:eastAsia="ＭＳ 明朝" w:hAnsi="ＭＳ 明朝" w:cs="Tahoma"/>
          <w:sz w:val="24"/>
        </w:rPr>
      </w:pPr>
      <w:r>
        <w:rPr>
          <w:rFonts w:ascii="ＭＳ 明朝" w:eastAsia="ＭＳ 明朝" w:hAnsi="ＭＳ 明朝" w:cs="Tahoma" w:hint="eastAsia"/>
          <w:sz w:val="24"/>
        </w:rPr>
        <w:t>・</w:t>
      </w:r>
      <w:r w:rsidRPr="001F19BE">
        <w:rPr>
          <w:rFonts w:ascii="ＭＳ 明朝" w:eastAsia="ＭＳ 明朝" w:hAnsi="ＭＳ 明朝" w:cs="Tahoma"/>
          <w:sz w:val="24"/>
        </w:rPr>
        <w:t>アンケート</w:t>
      </w:r>
      <w:r w:rsidRPr="001F19BE">
        <w:rPr>
          <w:rFonts w:ascii="ＭＳ 明朝" w:eastAsia="ＭＳ 明朝" w:hAnsi="ＭＳ 明朝" w:cs="Tahoma" w:hint="eastAsia"/>
          <w:sz w:val="24"/>
        </w:rPr>
        <w:t>の</w:t>
      </w:r>
      <w:r w:rsidRPr="001F19BE">
        <w:rPr>
          <w:rFonts w:ascii="ＭＳ 明朝" w:eastAsia="ＭＳ 明朝" w:hAnsi="ＭＳ 明朝" w:cs="Tahoma"/>
          <w:sz w:val="24"/>
        </w:rPr>
        <w:t>回答期日や匿名回答の可否及び回答者への公開の可否を指定できること。</w:t>
      </w:r>
    </w:p>
    <w:p w14:paraId="35495F89" w14:textId="77777777" w:rsidR="001F19BE" w:rsidRPr="001F19BE" w:rsidRDefault="001F19BE" w:rsidP="001F19BE">
      <w:pPr>
        <w:ind w:leftChars="200" w:left="660" w:hangingChars="100" w:hanging="240"/>
        <w:rPr>
          <w:rFonts w:ascii="ＭＳ 明朝" w:eastAsia="ＭＳ 明朝" w:hAnsi="ＭＳ 明朝" w:cs="Tahoma"/>
          <w:sz w:val="24"/>
        </w:rPr>
      </w:pPr>
      <w:r>
        <w:rPr>
          <w:rFonts w:ascii="ＭＳ 明朝" w:eastAsia="ＭＳ 明朝" w:hAnsi="ＭＳ 明朝" w:cs="Tahoma" w:hint="eastAsia"/>
          <w:sz w:val="24"/>
        </w:rPr>
        <w:t>・</w:t>
      </w:r>
      <w:r w:rsidRPr="001F19BE">
        <w:rPr>
          <w:rFonts w:ascii="ＭＳ 明朝" w:eastAsia="ＭＳ 明朝" w:hAnsi="ＭＳ 明朝" w:cs="Tahoma"/>
          <w:sz w:val="24"/>
        </w:rPr>
        <w:t>掲示板およびメッセージでアンケートを配布し，回答の集計結果をエクセル形式で出力できること。</w:t>
      </w:r>
    </w:p>
    <w:p w14:paraId="5AE2CCDB" w14:textId="760CEE58" w:rsidR="001F19BE" w:rsidRPr="001F19BE" w:rsidRDefault="001F19BE" w:rsidP="001F19BE">
      <w:pPr>
        <w:ind w:leftChars="200" w:left="660" w:hangingChars="100" w:hanging="240"/>
        <w:rPr>
          <w:rFonts w:ascii="ＭＳ 明朝" w:eastAsia="ＭＳ 明朝" w:hAnsi="ＭＳ 明朝" w:cs="Tahoma"/>
          <w:sz w:val="24"/>
        </w:rPr>
      </w:pPr>
      <w:r>
        <w:rPr>
          <w:rFonts w:ascii="ＭＳ 明朝" w:eastAsia="ＭＳ 明朝" w:hAnsi="ＭＳ 明朝" w:cs="Tahoma" w:hint="eastAsia"/>
          <w:sz w:val="24"/>
        </w:rPr>
        <w:t>・</w:t>
      </w:r>
      <w:r w:rsidRPr="001F19BE">
        <w:rPr>
          <w:rFonts w:ascii="ＭＳ 明朝" w:eastAsia="ＭＳ 明朝" w:hAnsi="ＭＳ 明朝" w:cs="Tahoma"/>
          <w:sz w:val="24"/>
        </w:rPr>
        <w:t>アンケート結果を自動集計しビジュアルに表示できること。</w:t>
      </w:r>
    </w:p>
    <w:p w14:paraId="49D9DAD7" w14:textId="77777777" w:rsidR="001F19BE" w:rsidRPr="001F19BE" w:rsidRDefault="001F19BE" w:rsidP="001F19BE">
      <w:pPr>
        <w:ind w:firstLineChars="200" w:firstLine="480"/>
        <w:rPr>
          <w:rFonts w:ascii="ＭＳ 明朝" w:eastAsia="ＭＳ 明朝" w:hAnsi="ＭＳ 明朝" w:cs="Tahoma"/>
          <w:sz w:val="24"/>
        </w:rPr>
      </w:pPr>
      <w:r>
        <w:rPr>
          <w:rFonts w:ascii="ＭＳ 明朝" w:eastAsia="ＭＳ 明朝" w:hAnsi="ＭＳ 明朝" w:cs="Tahoma" w:hint="eastAsia"/>
          <w:sz w:val="24"/>
        </w:rPr>
        <w:t>・</w:t>
      </w:r>
      <w:r w:rsidRPr="001F19BE">
        <w:rPr>
          <w:rFonts w:ascii="ＭＳ 明朝" w:eastAsia="ＭＳ 明朝" w:hAnsi="ＭＳ 明朝" w:cs="Tahoma"/>
          <w:sz w:val="24"/>
        </w:rPr>
        <w:t>アンケート作成者は実施中未回答者を常時確認できること。</w:t>
      </w:r>
    </w:p>
    <w:p w14:paraId="45AD5434" w14:textId="77777777" w:rsidR="001F19BE" w:rsidRPr="001F19BE" w:rsidRDefault="001F19BE" w:rsidP="001F19BE">
      <w:pPr>
        <w:ind w:firstLineChars="200" w:firstLine="480"/>
        <w:rPr>
          <w:rFonts w:ascii="ＭＳ 明朝" w:eastAsia="ＭＳ 明朝" w:hAnsi="ＭＳ 明朝" w:cs="Tahoma"/>
          <w:sz w:val="24"/>
        </w:rPr>
      </w:pPr>
      <w:r>
        <w:rPr>
          <w:rFonts w:ascii="ＭＳ 明朝" w:eastAsia="ＭＳ 明朝" w:hAnsi="ＭＳ 明朝" w:cs="Tahoma" w:hint="eastAsia"/>
          <w:sz w:val="24"/>
        </w:rPr>
        <w:t>・</w:t>
      </w:r>
      <w:r w:rsidRPr="001F19BE">
        <w:rPr>
          <w:rFonts w:ascii="ＭＳ 明朝" w:eastAsia="ＭＳ 明朝" w:hAnsi="ＭＳ 明朝" w:cs="Tahoma"/>
          <w:sz w:val="24"/>
        </w:rPr>
        <w:t>質問数が多いアンケートに考慮し，回答内容を途中で保存できること。</w:t>
      </w:r>
    </w:p>
    <w:p w14:paraId="25843086" w14:textId="77777777" w:rsidR="001F19BE" w:rsidRDefault="001F19BE" w:rsidP="001F19BE">
      <w:pPr>
        <w:ind w:leftChars="200" w:left="660" w:hangingChars="100" w:hanging="240"/>
        <w:rPr>
          <w:rFonts w:ascii="ＭＳ 明朝" w:eastAsia="ＭＳ 明朝" w:hAnsi="ＭＳ 明朝" w:cs="Tahoma"/>
          <w:sz w:val="24"/>
        </w:rPr>
      </w:pPr>
      <w:r>
        <w:rPr>
          <w:rFonts w:ascii="ＭＳ 明朝" w:eastAsia="ＭＳ 明朝" w:hAnsi="ＭＳ 明朝" w:cs="Tahoma" w:hint="eastAsia"/>
          <w:sz w:val="24"/>
        </w:rPr>
        <w:t>・</w:t>
      </w:r>
      <w:r w:rsidRPr="001F19BE">
        <w:rPr>
          <w:rFonts w:ascii="ＭＳ 明朝" w:eastAsia="ＭＳ 明朝" w:hAnsi="ＭＳ 明朝" w:cs="Tahoma"/>
          <w:sz w:val="24"/>
        </w:rPr>
        <w:t>過去に実施したアンケートを再利用して，新たにアンケートを実施できるボタンを有していること。</w:t>
      </w:r>
    </w:p>
    <w:p w14:paraId="0FA57637" w14:textId="00EEEFF7" w:rsidR="00090FBC" w:rsidRPr="00D41A3A" w:rsidRDefault="00090FBC" w:rsidP="004C5758">
      <w:pPr>
        <w:rPr>
          <w:rFonts w:ascii="ＭＳ 明朝" w:eastAsia="ＭＳ 明朝" w:hAnsi="ＭＳ 明朝" w:cs="Tahoma"/>
          <w:color w:val="0070C0"/>
          <w:sz w:val="24"/>
        </w:rPr>
      </w:pPr>
    </w:p>
    <w:p w14:paraId="49880AB1" w14:textId="405B707C" w:rsidR="00090FBC" w:rsidRPr="00DB5844" w:rsidRDefault="00090FBC" w:rsidP="00090FBC">
      <w:pPr>
        <w:rPr>
          <w:rFonts w:ascii="ＭＳ ゴシック" w:eastAsia="ＭＳ ゴシック" w:hAnsi="ＭＳ ゴシック" w:cs="Tahoma"/>
          <w:sz w:val="24"/>
          <w:szCs w:val="24"/>
        </w:rPr>
      </w:pPr>
      <w:r w:rsidRPr="00DB5844">
        <w:rPr>
          <w:rFonts w:ascii="ＭＳ ゴシック" w:eastAsia="ＭＳ ゴシック" w:hAnsi="ＭＳ ゴシック" w:cs="Tahoma" w:hint="eastAsia"/>
          <w:sz w:val="24"/>
          <w:szCs w:val="24"/>
        </w:rPr>
        <w:t>１</w:t>
      </w:r>
      <w:r w:rsidR="00744AF1" w:rsidRPr="00DB5844">
        <w:rPr>
          <w:rFonts w:ascii="ＭＳ ゴシック" w:eastAsia="ＭＳ ゴシック" w:hAnsi="ＭＳ ゴシック" w:cs="Tahoma" w:hint="eastAsia"/>
          <w:sz w:val="24"/>
          <w:szCs w:val="24"/>
        </w:rPr>
        <w:t>３</w:t>
      </w:r>
      <w:r w:rsidRPr="00DB5844">
        <w:rPr>
          <w:rFonts w:ascii="ＭＳ ゴシック" w:eastAsia="ＭＳ ゴシック" w:hAnsi="ＭＳ ゴシック" w:cs="Tahoma" w:hint="eastAsia"/>
          <w:sz w:val="24"/>
          <w:szCs w:val="24"/>
        </w:rPr>
        <w:t>．個人情報の</w:t>
      </w:r>
      <w:r w:rsidR="00D41A3A" w:rsidRPr="00DB5844">
        <w:rPr>
          <w:rFonts w:ascii="ＭＳ ゴシック" w:eastAsia="ＭＳ ゴシック" w:hAnsi="ＭＳ ゴシック" w:cs="Tahoma" w:hint="eastAsia"/>
          <w:sz w:val="24"/>
          <w:szCs w:val="24"/>
        </w:rPr>
        <w:t>取扱い</w:t>
      </w:r>
      <w:r w:rsidRPr="00DB5844">
        <w:rPr>
          <w:rFonts w:ascii="ＭＳ ゴシック" w:eastAsia="ＭＳ ゴシック" w:hAnsi="ＭＳ ゴシック" w:cs="Tahoma" w:hint="eastAsia"/>
          <w:sz w:val="24"/>
          <w:szCs w:val="24"/>
        </w:rPr>
        <w:t>について</w:t>
      </w:r>
    </w:p>
    <w:p w14:paraId="7F49F17F" w14:textId="3C0A9603" w:rsidR="00090FBC" w:rsidRPr="00DB5844" w:rsidRDefault="00090FBC" w:rsidP="00090FBC">
      <w:pPr>
        <w:ind w:leftChars="203" w:left="616" w:hangingChars="79" w:hanging="190"/>
        <w:rPr>
          <w:rFonts w:ascii="ＭＳ 明朝" w:eastAsia="ＭＳ 明朝" w:hAnsi="ＭＳ 明朝" w:cs="Tahoma"/>
          <w:sz w:val="24"/>
          <w:szCs w:val="24"/>
        </w:rPr>
      </w:pPr>
      <w:r w:rsidRPr="00DB5844">
        <w:rPr>
          <w:rFonts w:ascii="ＭＳ 明朝" w:eastAsia="ＭＳ 明朝" w:hAnsi="ＭＳ 明朝" w:cs="Tahoma" w:hint="eastAsia"/>
          <w:sz w:val="24"/>
          <w:szCs w:val="24"/>
        </w:rPr>
        <w:t>・システムの導入業務及び運用業務（以下「当該業務」という）においては、以下の内容を遵守すること。</w:t>
      </w:r>
    </w:p>
    <w:p w14:paraId="52C29D48" w14:textId="77777777" w:rsidR="00090FBC" w:rsidRPr="00DB5844" w:rsidRDefault="00090FBC" w:rsidP="00090FBC">
      <w:pPr>
        <w:ind w:leftChars="203" w:left="616" w:hangingChars="79" w:hanging="190"/>
        <w:rPr>
          <w:rFonts w:ascii="ＭＳ 明朝" w:eastAsia="ＭＳ 明朝" w:hAnsi="ＭＳ 明朝" w:cs="Tahoma"/>
          <w:sz w:val="24"/>
          <w:szCs w:val="24"/>
        </w:rPr>
      </w:pPr>
      <w:r w:rsidRPr="00DB5844">
        <w:rPr>
          <w:rFonts w:ascii="ＭＳ 明朝" w:eastAsia="ＭＳ 明朝" w:hAnsi="ＭＳ 明朝" w:cs="Tahoma" w:hint="eastAsia"/>
          <w:sz w:val="24"/>
          <w:szCs w:val="24"/>
        </w:rPr>
        <w:t>・個人情報の保護の重要性を認識し、個人の権利利益を侵害することのないよう、個人情報の取扱いを適切に行なうこと。</w:t>
      </w:r>
    </w:p>
    <w:p w14:paraId="0F18AEA6" w14:textId="77777777" w:rsidR="00090FBC" w:rsidRPr="00DB5844" w:rsidRDefault="00090FBC" w:rsidP="00090FBC">
      <w:pPr>
        <w:ind w:leftChars="203" w:left="616" w:hangingChars="79" w:hanging="190"/>
        <w:rPr>
          <w:rFonts w:ascii="ＭＳ 明朝" w:eastAsia="ＭＳ 明朝" w:hAnsi="ＭＳ 明朝" w:cs="Tahoma"/>
          <w:sz w:val="24"/>
          <w:szCs w:val="24"/>
        </w:rPr>
      </w:pPr>
      <w:r w:rsidRPr="00DB5844">
        <w:rPr>
          <w:rFonts w:ascii="ＭＳ 明朝" w:eastAsia="ＭＳ 明朝" w:hAnsi="ＭＳ 明朝" w:cs="Tahoma" w:hint="eastAsia"/>
          <w:sz w:val="24"/>
          <w:szCs w:val="24"/>
        </w:rPr>
        <w:t>・当該業務において知り得た個人情報を、当該業務の目的以外の目的に利用し、又は第三者に提供しないこと。このことは、当該業務が終了したあとにおいても同様とする。</w:t>
      </w:r>
    </w:p>
    <w:p w14:paraId="40F0C177" w14:textId="77777777" w:rsidR="00090FBC" w:rsidRPr="00DB5844" w:rsidRDefault="00090FBC" w:rsidP="00090FBC">
      <w:pPr>
        <w:ind w:leftChars="203" w:left="616" w:hangingChars="79" w:hanging="190"/>
        <w:rPr>
          <w:rFonts w:ascii="ＭＳ 明朝" w:eastAsia="ＭＳ 明朝" w:hAnsi="ＭＳ 明朝" w:cs="Tahoma"/>
          <w:sz w:val="24"/>
          <w:szCs w:val="24"/>
        </w:rPr>
      </w:pPr>
      <w:r w:rsidRPr="00DB5844">
        <w:rPr>
          <w:rFonts w:ascii="ＭＳ 明朝" w:eastAsia="ＭＳ 明朝" w:hAnsi="ＭＳ 明朝" w:cs="Tahoma" w:hint="eastAsia"/>
          <w:sz w:val="24"/>
          <w:szCs w:val="24"/>
        </w:rPr>
        <w:t>・当該業務において知り得た個人情報について、個人情報の漏洩、滅失及びき損の防止その他個人情報の適正な管理のために必要な措置を講じること。</w:t>
      </w:r>
    </w:p>
    <w:p w14:paraId="6F3ABDAE" w14:textId="77777777" w:rsidR="00090FBC" w:rsidRPr="00DB5844" w:rsidRDefault="00090FBC" w:rsidP="00090FBC">
      <w:pPr>
        <w:ind w:leftChars="203" w:left="616" w:hangingChars="79" w:hanging="190"/>
        <w:rPr>
          <w:rFonts w:ascii="ＭＳ 明朝" w:eastAsia="ＭＳ 明朝" w:hAnsi="ＭＳ 明朝" w:cs="Tahoma"/>
          <w:sz w:val="24"/>
          <w:szCs w:val="24"/>
        </w:rPr>
      </w:pPr>
      <w:r w:rsidRPr="00DB5844">
        <w:rPr>
          <w:rFonts w:ascii="ＭＳ 明朝" w:eastAsia="ＭＳ 明朝" w:hAnsi="ＭＳ 明朝" w:cs="Tahoma" w:hint="eastAsia"/>
          <w:sz w:val="24"/>
          <w:szCs w:val="24"/>
        </w:rPr>
        <w:t>・個人情報等を含む記録媒体等を廃棄するときは、いかなる方法によっても復元又は解読できないように消去等を行ったうえで速やかにかつ確実に廃棄すること。</w:t>
      </w:r>
    </w:p>
    <w:p w14:paraId="3B8BB90B" w14:textId="77777777" w:rsidR="00090FBC" w:rsidRPr="00DB5844" w:rsidRDefault="00090FBC" w:rsidP="00090FBC">
      <w:pPr>
        <w:ind w:leftChars="203" w:left="616" w:hangingChars="79" w:hanging="190"/>
        <w:rPr>
          <w:rFonts w:ascii="ＭＳ 明朝" w:eastAsia="ＭＳ 明朝" w:hAnsi="ＭＳ 明朝" w:cs="Tahoma"/>
          <w:sz w:val="24"/>
          <w:szCs w:val="24"/>
        </w:rPr>
      </w:pPr>
      <w:r w:rsidRPr="00DB5844">
        <w:rPr>
          <w:rFonts w:ascii="ＭＳ 明朝" w:eastAsia="ＭＳ 明朝" w:hAnsi="ＭＳ 明朝" w:cs="Tahoma" w:hint="eastAsia"/>
          <w:sz w:val="24"/>
          <w:szCs w:val="24"/>
        </w:rPr>
        <w:lastRenderedPageBreak/>
        <w:t>・当該業務において取り扱う、個人情報は承諾なしに複写、又は複製しないこと。</w:t>
      </w:r>
    </w:p>
    <w:p w14:paraId="7A46A625" w14:textId="77777777" w:rsidR="00090FBC" w:rsidRPr="00DB5844" w:rsidRDefault="00090FBC" w:rsidP="00090FBC">
      <w:pPr>
        <w:ind w:leftChars="203" w:left="616" w:hangingChars="79" w:hanging="190"/>
        <w:rPr>
          <w:rFonts w:ascii="ＭＳ 明朝" w:eastAsia="ＭＳ 明朝" w:hAnsi="ＭＳ 明朝" w:cs="Tahoma"/>
          <w:sz w:val="24"/>
          <w:szCs w:val="24"/>
        </w:rPr>
      </w:pPr>
      <w:r w:rsidRPr="00DB5844">
        <w:rPr>
          <w:rFonts w:ascii="ＭＳ 明朝" w:eastAsia="ＭＳ 明朝" w:hAnsi="ＭＳ 明朝" w:cs="Tahoma" w:hint="eastAsia"/>
          <w:sz w:val="24"/>
          <w:szCs w:val="24"/>
        </w:rPr>
        <w:t>・三田市の保有情報を無断で三田市役所及び三田市が指定した場所</w:t>
      </w:r>
      <w:r w:rsidRPr="00DB5844">
        <w:rPr>
          <w:rFonts w:ascii="ＭＳ 明朝" w:eastAsia="ＭＳ 明朝" w:hAnsi="ＭＳ 明朝" w:cs="Tahoma"/>
          <w:sz w:val="24"/>
          <w:szCs w:val="24"/>
        </w:rPr>
        <w:t>(データセンター等)から持ち出さないこと。</w:t>
      </w:r>
    </w:p>
    <w:p w14:paraId="04D04BC8" w14:textId="77777777" w:rsidR="00090FBC" w:rsidRPr="00DB5844" w:rsidRDefault="00090FBC" w:rsidP="00090FBC">
      <w:pPr>
        <w:ind w:leftChars="203" w:left="616" w:hangingChars="79" w:hanging="190"/>
        <w:rPr>
          <w:rFonts w:ascii="ＭＳ 明朝" w:eastAsia="ＭＳ 明朝" w:hAnsi="ＭＳ 明朝" w:cs="Tahoma"/>
          <w:sz w:val="24"/>
          <w:szCs w:val="24"/>
        </w:rPr>
      </w:pPr>
      <w:r w:rsidRPr="00DB5844">
        <w:rPr>
          <w:rFonts w:ascii="ＭＳ 明朝" w:eastAsia="ＭＳ 明朝" w:hAnsi="ＭＳ 明朝" w:cs="Tahoma" w:hint="eastAsia"/>
          <w:sz w:val="24"/>
          <w:szCs w:val="24"/>
        </w:rPr>
        <w:t>・導入業務における個人情報等の重要データのセットアップ及び保守業務におけるデータ修正等の作業は、三田市が指定した場所</w:t>
      </w:r>
      <w:r w:rsidRPr="00DB5844">
        <w:rPr>
          <w:rFonts w:ascii="ＭＳ 明朝" w:eastAsia="ＭＳ 明朝" w:hAnsi="ＭＳ 明朝" w:cs="Tahoma"/>
          <w:sz w:val="24"/>
          <w:szCs w:val="24"/>
        </w:rPr>
        <w:t>(データセンター等)で実施すること。</w:t>
      </w:r>
    </w:p>
    <w:p w14:paraId="42408FD8" w14:textId="77777777" w:rsidR="00D41A3A" w:rsidRPr="00DB5844" w:rsidRDefault="00D41A3A" w:rsidP="00D41A3A">
      <w:pPr>
        <w:ind w:leftChars="203" w:left="616" w:hangingChars="79" w:hanging="190"/>
        <w:rPr>
          <w:rFonts w:ascii="ＭＳ 明朝" w:eastAsia="ＭＳ 明朝" w:hAnsi="ＭＳ 明朝" w:cs="Tahoma"/>
          <w:sz w:val="24"/>
          <w:szCs w:val="24"/>
        </w:rPr>
      </w:pPr>
      <w:r w:rsidRPr="00DB5844">
        <w:rPr>
          <w:rFonts w:ascii="ＭＳ 明朝" w:eastAsia="ＭＳ 明朝" w:hAnsi="ＭＳ 明朝" w:cs="Tahoma" w:hint="eastAsia"/>
          <w:sz w:val="24"/>
          <w:szCs w:val="24"/>
        </w:rPr>
        <w:t>・上記の内容に違反する事項が生じたとき又は生じるおそれがあることを知ったときは速やかに三田市に報告し、その指示に従うこと。</w:t>
      </w:r>
    </w:p>
    <w:p w14:paraId="5C35219B" w14:textId="77777777" w:rsidR="00090FBC" w:rsidRPr="00DB5844" w:rsidRDefault="00090FBC" w:rsidP="00090FBC">
      <w:pPr>
        <w:rPr>
          <w:rFonts w:ascii="ＭＳ 明朝" w:eastAsia="ＭＳ 明朝" w:hAnsi="ＭＳ 明朝" w:cs="Tahoma"/>
          <w:sz w:val="24"/>
          <w:szCs w:val="24"/>
        </w:rPr>
      </w:pPr>
    </w:p>
    <w:p w14:paraId="5AED1493" w14:textId="34195DA1" w:rsidR="00090FBC" w:rsidRPr="00DB5844" w:rsidRDefault="00090FBC" w:rsidP="00090FBC">
      <w:pPr>
        <w:rPr>
          <w:rFonts w:ascii="ＭＳ ゴシック" w:eastAsia="ＭＳ ゴシック" w:hAnsi="ＭＳ ゴシック" w:cs="Tahoma"/>
          <w:sz w:val="24"/>
          <w:szCs w:val="24"/>
        </w:rPr>
      </w:pPr>
      <w:r w:rsidRPr="00DB5844">
        <w:rPr>
          <w:rFonts w:ascii="ＭＳ ゴシック" w:eastAsia="ＭＳ ゴシック" w:hAnsi="ＭＳ ゴシック" w:cs="Tahoma" w:hint="eastAsia"/>
          <w:sz w:val="24"/>
          <w:szCs w:val="24"/>
        </w:rPr>
        <w:t>１</w:t>
      </w:r>
      <w:r w:rsidR="00744AF1" w:rsidRPr="00DB5844">
        <w:rPr>
          <w:rFonts w:ascii="ＭＳ ゴシック" w:eastAsia="ＭＳ ゴシック" w:hAnsi="ＭＳ ゴシック" w:cs="Tahoma" w:hint="eastAsia"/>
          <w:sz w:val="24"/>
          <w:szCs w:val="24"/>
        </w:rPr>
        <w:t>４</w:t>
      </w:r>
      <w:r w:rsidRPr="00DB5844">
        <w:rPr>
          <w:rFonts w:ascii="ＭＳ ゴシック" w:eastAsia="ＭＳ ゴシック" w:hAnsi="ＭＳ ゴシック" w:cs="Tahoma" w:hint="eastAsia"/>
          <w:sz w:val="24"/>
          <w:szCs w:val="24"/>
        </w:rPr>
        <w:t>．</w:t>
      </w:r>
      <w:r w:rsidR="00D41A3A" w:rsidRPr="00DB5844">
        <w:rPr>
          <w:rFonts w:ascii="ＭＳ ゴシック" w:eastAsia="ＭＳ ゴシック" w:hAnsi="ＭＳ ゴシック" w:cs="Tahoma" w:hint="eastAsia"/>
          <w:sz w:val="24"/>
          <w:szCs w:val="24"/>
        </w:rPr>
        <w:t>その他</w:t>
      </w:r>
    </w:p>
    <w:p w14:paraId="14869EF3" w14:textId="10FAE7EB" w:rsidR="00090FBC" w:rsidRPr="00DB5844" w:rsidRDefault="00090FBC" w:rsidP="00D41A3A">
      <w:pPr>
        <w:ind w:leftChars="203" w:left="630" w:hangingChars="85" w:hanging="204"/>
        <w:rPr>
          <w:rFonts w:ascii="ＭＳ 明朝" w:eastAsia="ＭＳ 明朝" w:hAnsi="ＭＳ 明朝" w:cs="Tahoma"/>
          <w:sz w:val="24"/>
          <w:szCs w:val="24"/>
        </w:rPr>
      </w:pPr>
      <w:r w:rsidRPr="00DB5844">
        <w:rPr>
          <w:rFonts w:ascii="ＭＳ 明朝" w:eastAsia="ＭＳ 明朝" w:hAnsi="ＭＳ 明朝" w:cs="Tahoma" w:hint="eastAsia"/>
          <w:sz w:val="24"/>
          <w:szCs w:val="24"/>
        </w:rPr>
        <w:t>・今回導入するシステムの利用を終了する場合、本市の指示に従って、業務引継ぎに必要なデータ移行等について、誠意を持って対応すること。</w:t>
      </w:r>
    </w:p>
    <w:p w14:paraId="5B465227" w14:textId="27C71EE0" w:rsidR="003D2E9D" w:rsidRPr="00DB5844" w:rsidRDefault="00090FBC" w:rsidP="00D41A3A">
      <w:pPr>
        <w:ind w:leftChars="203" w:left="630" w:hangingChars="85" w:hanging="204"/>
        <w:rPr>
          <w:rFonts w:ascii="ＭＳ 明朝" w:eastAsia="ＭＳ 明朝" w:hAnsi="ＭＳ 明朝" w:cs="Tahoma"/>
          <w:sz w:val="24"/>
          <w:szCs w:val="24"/>
        </w:rPr>
      </w:pPr>
      <w:r w:rsidRPr="00DB5844">
        <w:rPr>
          <w:rFonts w:ascii="ＭＳ 明朝" w:eastAsia="ＭＳ 明朝" w:hAnsi="ＭＳ 明朝" w:cs="Tahoma" w:hint="eastAsia"/>
          <w:sz w:val="24"/>
          <w:szCs w:val="24"/>
        </w:rPr>
        <w:t>・本仕様書に定めのない事項については、事業者と本市が協議の上定めるものとする。</w:t>
      </w:r>
    </w:p>
    <w:sectPr w:rsidR="003D2E9D" w:rsidRPr="00DB5844" w:rsidSect="005D134B">
      <w:footerReference w:type="default" r:id="rId7"/>
      <w:pgSz w:w="11906" w:h="16838"/>
      <w:pgMar w:top="1134" w:right="1134" w:bottom="1134" w:left="1134"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7C5D6" w14:textId="77777777" w:rsidR="00D85A02" w:rsidRDefault="00D85A02" w:rsidP="005D134B">
      <w:r>
        <w:separator/>
      </w:r>
    </w:p>
  </w:endnote>
  <w:endnote w:type="continuationSeparator" w:id="0">
    <w:p w14:paraId="4786BAB8" w14:textId="77777777" w:rsidR="00D85A02" w:rsidRDefault="00D85A02" w:rsidP="005D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813281"/>
      <w:docPartObj>
        <w:docPartGallery w:val="Page Numbers (Bottom of Page)"/>
        <w:docPartUnique/>
      </w:docPartObj>
    </w:sdtPr>
    <w:sdtEndPr>
      <w:rPr>
        <w:rFonts w:ascii="ＭＳ ゴシック" w:eastAsia="ＭＳ ゴシック" w:hAnsi="ＭＳ ゴシック"/>
        <w:sz w:val="24"/>
        <w:szCs w:val="24"/>
      </w:rPr>
    </w:sdtEndPr>
    <w:sdtContent>
      <w:p w14:paraId="5C940CCB" w14:textId="7795F1AC" w:rsidR="00D85A02" w:rsidRPr="00A25041" w:rsidRDefault="00D85A02">
        <w:pPr>
          <w:pStyle w:val="a5"/>
          <w:jc w:val="center"/>
          <w:rPr>
            <w:rFonts w:ascii="ＭＳ ゴシック" w:eastAsia="ＭＳ ゴシック" w:hAnsi="ＭＳ ゴシック"/>
            <w:sz w:val="24"/>
            <w:szCs w:val="24"/>
          </w:rPr>
        </w:pPr>
        <w:r w:rsidRPr="00A25041">
          <w:rPr>
            <w:rFonts w:ascii="ＭＳ ゴシック" w:eastAsia="ＭＳ ゴシック" w:hAnsi="ＭＳ ゴシック"/>
            <w:sz w:val="24"/>
            <w:szCs w:val="24"/>
          </w:rPr>
          <w:fldChar w:fldCharType="begin"/>
        </w:r>
        <w:r w:rsidRPr="00A25041">
          <w:rPr>
            <w:rFonts w:ascii="ＭＳ ゴシック" w:eastAsia="ＭＳ ゴシック" w:hAnsi="ＭＳ ゴシック"/>
            <w:sz w:val="24"/>
            <w:szCs w:val="24"/>
          </w:rPr>
          <w:instrText>PAGE   \* MERGEFORMAT</w:instrText>
        </w:r>
        <w:r w:rsidRPr="00A25041">
          <w:rPr>
            <w:rFonts w:ascii="ＭＳ ゴシック" w:eastAsia="ＭＳ ゴシック" w:hAnsi="ＭＳ ゴシック"/>
            <w:sz w:val="24"/>
            <w:szCs w:val="24"/>
          </w:rPr>
          <w:fldChar w:fldCharType="separate"/>
        </w:r>
        <w:r w:rsidR="004D291A" w:rsidRPr="004D291A">
          <w:rPr>
            <w:rFonts w:ascii="ＭＳ ゴシック" w:eastAsia="ＭＳ ゴシック" w:hAnsi="ＭＳ ゴシック"/>
            <w:noProof/>
            <w:sz w:val="24"/>
            <w:szCs w:val="24"/>
            <w:lang w:val="ja-JP"/>
          </w:rPr>
          <w:t>3</w:t>
        </w:r>
        <w:r w:rsidRPr="00A25041">
          <w:rPr>
            <w:rFonts w:ascii="ＭＳ ゴシック" w:eastAsia="ＭＳ ゴシック" w:hAnsi="ＭＳ ゴシック"/>
            <w:sz w:val="24"/>
            <w:szCs w:val="24"/>
          </w:rPr>
          <w:fldChar w:fldCharType="end"/>
        </w:r>
      </w:p>
    </w:sdtContent>
  </w:sdt>
  <w:p w14:paraId="36BB9C91" w14:textId="77777777" w:rsidR="00D85A02" w:rsidRDefault="00D85A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A28CB" w14:textId="77777777" w:rsidR="00D85A02" w:rsidRDefault="00D85A02" w:rsidP="005D134B">
      <w:r>
        <w:separator/>
      </w:r>
    </w:p>
  </w:footnote>
  <w:footnote w:type="continuationSeparator" w:id="0">
    <w:p w14:paraId="012CB0AF" w14:textId="77777777" w:rsidR="00D85A02" w:rsidRDefault="00D85A02" w:rsidP="005D1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8E6"/>
    <w:multiLevelType w:val="hybridMultilevel"/>
    <w:tmpl w:val="8DC8DDC2"/>
    <w:lvl w:ilvl="0" w:tplc="CE1A5492">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03544A8B"/>
    <w:multiLevelType w:val="hybridMultilevel"/>
    <w:tmpl w:val="F36E720A"/>
    <w:lvl w:ilvl="0" w:tplc="04090011">
      <w:start w:val="1"/>
      <w:numFmt w:val="decimalEnclosedCircle"/>
      <w:lvlText w:val="%1"/>
      <w:lvlJc w:val="left"/>
      <w:pPr>
        <w:ind w:left="750" w:hanging="420"/>
      </w:p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0EB555AE"/>
    <w:multiLevelType w:val="hybridMultilevel"/>
    <w:tmpl w:val="7B6448A0"/>
    <w:lvl w:ilvl="0" w:tplc="59906DD8">
      <w:start w:val="1"/>
      <w:numFmt w:val="decimal"/>
      <w:suff w:val="space"/>
      <w:lvlText w:val="(%1)"/>
      <w:lvlJc w:val="left"/>
      <w:pPr>
        <w:ind w:left="63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D6279F0"/>
    <w:multiLevelType w:val="hybridMultilevel"/>
    <w:tmpl w:val="655E6136"/>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20051725"/>
    <w:multiLevelType w:val="hybridMultilevel"/>
    <w:tmpl w:val="FD123E84"/>
    <w:lvl w:ilvl="0" w:tplc="CE1A5492">
      <w:start w:val="1"/>
      <w:numFmt w:val="decimal"/>
      <w:suff w:val="space"/>
      <w:lvlText w:val="(%1)"/>
      <w:lvlJc w:val="left"/>
      <w:pPr>
        <w:ind w:left="570" w:hanging="36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 w15:restartNumberingAfterBreak="0">
    <w:nsid w:val="26E71977"/>
    <w:multiLevelType w:val="hybridMultilevel"/>
    <w:tmpl w:val="FD94D65C"/>
    <w:lvl w:ilvl="0" w:tplc="CE1A5492">
      <w:start w:val="1"/>
      <w:numFmt w:val="decimal"/>
      <w:lvlText w:val="(%1)"/>
      <w:lvlJc w:val="left"/>
      <w:pPr>
        <w:ind w:left="630" w:hanging="420"/>
      </w:pPr>
      <w:rPr>
        <w:rFonts w:hint="eastAsia"/>
      </w:rPr>
    </w:lvl>
    <w:lvl w:ilvl="1" w:tplc="FFFFFFFF">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6" w15:restartNumberingAfterBreak="0">
    <w:nsid w:val="31D569D5"/>
    <w:multiLevelType w:val="hybridMultilevel"/>
    <w:tmpl w:val="CF801DA0"/>
    <w:lvl w:ilvl="0" w:tplc="04090011">
      <w:start w:val="1"/>
      <w:numFmt w:val="decimalEnclosedCircle"/>
      <w:lvlText w:val="%1"/>
      <w:lvlJc w:val="left"/>
      <w:pPr>
        <w:ind w:left="585" w:hanging="420"/>
      </w:p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15:restartNumberingAfterBreak="0">
    <w:nsid w:val="347F1F3D"/>
    <w:multiLevelType w:val="hybridMultilevel"/>
    <w:tmpl w:val="47D2B88E"/>
    <w:lvl w:ilvl="0" w:tplc="0B087A9A">
      <w:start w:val="1"/>
      <w:numFmt w:val="decimalFullWidth"/>
      <w:suff w:val="space"/>
      <w:lvlText w:val="%1"/>
      <w:lvlJc w:val="left"/>
      <w:pPr>
        <w:ind w:left="0" w:firstLine="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8" w15:restartNumberingAfterBreak="0">
    <w:nsid w:val="3B601887"/>
    <w:multiLevelType w:val="hybridMultilevel"/>
    <w:tmpl w:val="9438CA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9217E8"/>
    <w:multiLevelType w:val="hybridMultilevel"/>
    <w:tmpl w:val="D81C433A"/>
    <w:lvl w:ilvl="0" w:tplc="5D749E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304B81"/>
    <w:multiLevelType w:val="hybridMultilevel"/>
    <w:tmpl w:val="8EE0A27C"/>
    <w:lvl w:ilvl="0" w:tplc="CE80799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47C50ECF"/>
    <w:multiLevelType w:val="hybridMultilevel"/>
    <w:tmpl w:val="D51AFDD6"/>
    <w:lvl w:ilvl="0" w:tplc="7C3229E6">
      <w:start w:val="1"/>
      <w:numFmt w:val="bullet"/>
      <w:lvlText w:val="・"/>
      <w:lvlJc w:val="left"/>
      <w:pPr>
        <w:ind w:left="1208" w:hanging="360"/>
      </w:pPr>
      <w:rPr>
        <w:rFonts w:ascii="ＭＳ 明朝" w:eastAsia="ＭＳ 明朝" w:hAnsi="ＭＳ 明朝" w:cs="Times New Roman" w:hint="eastAsia"/>
      </w:rPr>
    </w:lvl>
    <w:lvl w:ilvl="1" w:tplc="0409000B" w:tentative="1">
      <w:start w:val="1"/>
      <w:numFmt w:val="bullet"/>
      <w:lvlText w:val=""/>
      <w:lvlJc w:val="left"/>
      <w:pPr>
        <w:ind w:left="1688" w:hanging="420"/>
      </w:pPr>
      <w:rPr>
        <w:rFonts w:ascii="Wingdings" w:hAnsi="Wingdings" w:hint="default"/>
      </w:rPr>
    </w:lvl>
    <w:lvl w:ilvl="2" w:tplc="0409000D" w:tentative="1">
      <w:start w:val="1"/>
      <w:numFmt w:val="bullet"/>
      <w:lvlText w:val=""/>
      <w:lvlJc w:val="left"/>
      <w:pPr>
        <w:ind w:left="2108" w:hanging="420"/>
      </w:pPr>
      <w:rPr>
        <w:rFonts w:ascii="Wingdings" w:hAnsi="Wingdings" w:hint="default"/>
      </w:rPr>
    </w:lvl>
    <w:lvl w:ilvl="3" w:tplc="04090001" w:tentative="1">
      <w:start w:val="1"/>
      <w:numFmt w:val="bullet"/>
      <w:lvlText w:val=""/>
      <w:lvlJc w:val="left"/>
      <w:pPr>
        <w:ind w:left="2528" w:hanging="420"/>
      </w:pPr>
      <w:rPr>
        <w:rFonts w:ascii="Wingdings" w:hAnsi="Wingdings" w:hint="default"/>
      </w:rPr>
    </w:lvl>
    <w:lvl w:ilvl="4" w:tplc="0409000B" w:tentative="1">
      <w:start w:val="1"/>
      <w:numFmt w:val="bullet"/>
      <w:lvlText w:val=""/>
      <w:lvlJc w:val="left"/>
      <w:pPr>
        <w:ind w:left="2948" w:hanging="420"/>
      </w:pPr>
      <w:rPr>
        <w:rFonts w:ascii="Wingdings" w:hAnsi="Wingdings" w:hint="default"/>
      </w:rPr>
    </w:lvl>
    <w:lvl w:ilvl="5" w:tplc="0409000D" w:tentative="1">
      <w:start w:val="1"/>
      <w:numFmt w:val="bullet"/>
      <w:lvlText w:val=""/>
      <w:lvlJc w:val="left"/>
      <w:pPr>
        <w:ind w:left="3368" w:hanging="420"/>
      </w:pPr>
      <w:rPr>
        <w:rFonts w:ascii="Wingdings" w:hAnsi="Wingdings" w:hint="default"/>
      </w:rPr>
    </w:lvl>
    <w:lvl w:ilvl="6" w:tplc="04090001" w:tentative="1">
      <w:start w:val="1"/>
      <w:numFmt w:val="bullet"/>
      <w:lvlText w:val=""/>
      <w:lvlJc w:val="left"/>
      <w:pPr>
        <w:ind w:left="3788" w:hanging="420"/>
      </w:pPr>
      <w:rPr>
        <w:rFonts w:ascii="Wingdings" w:hAnsi="Wingdings" w:hint="default"/>
      </w:rPr>
    </w:lvl>
    <w:lvl w:ilvl="7" w:tplc="0409000B" w:tentative="1">
      <w:start w:val="1"/>
      <w:numFmt w:val="bullet"/>
      <w:lvlText w:val=""/>
      <w:lvlJc w:val="left"/>
      <w:pPr>
        <w:ind w:left="4208" w:hanging="420"/>
      </w:pPr>
      <w:rPr>
        <w:rFonts w:ascii="Wingdings" w:hAnsi="Wingdings" w:hint="default"/>
      </w:rPr>
    </w:lvl>
    <w:lvl w:ilvl="8" w:tplc="0409000D" w:tentative="1">
      <w:start w:val="1"/>
      <w:numFmt w:val="bullet"/>
      <w:lvlText w:val=""/>
      <w:lvlJc w:val="left"/>
      <w:pPr>
        <w:ind w:left="4628" w:hanging="420"/>
      </w:pPr>
      <w:rPr>
        <w:rFonts w:ascii="Wingdings" w:hAnsi="Wingdings" w:hint="default"/>
      </w:rPr>
    </w:lvl>
  </w:abstractNum>
  <w:abstractNum w:abstractNumId="12" w15:restartNumberingAfterBreak="0">
    <w:nsid w:val="488B3DAA"/>
    <w:multiLevelType w:val="hybridMultilevel"/>
    <w:tmpl w:val="F998096C"/>
    <w:lvl w:ilvl="0" w:tplc="CE1A5492">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4BC2246A"/>
    <w:multiLevelType w:val="hybridMultilevel"/>
    <w:tmpl w:val="3D042F6C"/>
    <w:lvl w:ilvl="0" w:tplc="04090011">
      <w:start w:val="1"/>
      <w:numFmt w:val="decimalEnclosedCircle"/>
      <w:lvlText w:val="%1"/>
      <w:lvlJc w:val="left"/>
      <w:pPr>
        <w:ind w:left="750" w:hanging="420"/>
      </w:p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4" w15:restartNumberingAfterBreak="0">
    <w:nsid w:val="4EEC051D"/>
    <w:multiLevelType w:val="hybridMultilevel"/>
    <w:tmpl w:val="D6F4EBF0"/>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15:restartNumberingAfterBreak="0">
    <w:nsid w:val="4FF0658E"/>
    <w:multiLevelType w:val="hybridMultilevel"/>
    <w:tmpl w:val="8DC8DDC2"/>
    <w:lvl w:ilvl="0" w:tplc="CE1A5492">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6" w15:restartNumberingAfterBreak="0">
    <w:nsid w:val="52AE290C"/>
    <w:multiLevelType w:val="hybridMultilevel"/>
    <w:tmpl w:val="9DFA0A68"/>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62616FE9"/>
    <w:multiLevelType w:val="hybridMultilevel"/>
    <w:tmpl w:val="042C766A"/>
    <w:lvl w:ilvl="0" w:tplc="04090011">
      <w:start w:val="1"/>
      <w:numFmt w:val="decimalEnclosedCircle"/>
      <w:lvlText w:val="%1"/>
      <w:lvlJc w:val="left"/>
      <w:pPr>
        <w:ind w:left="750" w:hanging="420"/>
      </w:p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8" w15:restartNumberingAfterBreak="0">
    <w:nsid w:val="64B96838"/>
    <w:multiLevelType w:val="hybridMultilevel"/>
    <w:tmpl w:val="02EC81DA"/>
    <w:lvl w:ilvl="0" w:tplc="04090011">
      <w:start w:val="1"/>
      <w:numFmt w:val="decimalEnclosedCircle"/>
      <w:lvlText w:val="%1"/>
      <w:lvlJc w:val="left"/>
      <w:pPr>
        <w:ind w:left="750" w:hanging="420"/>
      </w:p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66731072"/>
    <w:multiLevelType w:val="hybridMultilevel"/>
    <w:tmpl w:val="2E0CD5EE"/>
    <w:lvl w:ilvl="0" w:tplc="CE1A5492">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0" w15:restartNumberingAfterBreak="0">
    <w:nsid w:val="66C85D78"/>
    <w:multiLevelType w:val="hybridMultilevel"/>
    <w:tmpl w:val="F998096C"/>
    <w:lvl w:ilvl="0" w:tplc="CE1A5492">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1" w15:restartNumberingAfterBreak="0">
    <w:nsid w:val="67516524"/>
    <w:multiLevelType w:val="hybridMultilevel"/>
    <w:tmpl w:val="A810EC40"/>
    <w:lvl w:ilvl="0" w:tplc="CE1A54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12"/>
  </w:num>
  <w:num w:numId="4">
    <w:abstractNumId w:val="20"/>
  </w:num>
  <w:num w:numId="5">
    <w:abstractNumId w:val="18"/>
  </w:num>
  <w:num w:numId="6">
    <w:abstractNumId w:val="21"/>
  </w:num>
  <w:num w:numId="7">
    <w:abstractNumId w:val="6"/>
  </w:num>
  <w:num w:numId="8">
    <w:abstractNumId w:val="1"/>
  </w:num>
  <w:num w:numId="9">
    <w:abstractNumId w:val="13"/>
  </w:num>
  <w:num w:numId="10">
    <w:abstractNumId w:val="16"/>
  </w:num>
  <w:num w:numId="11">
    <w:abstractNumId w:val="10"/>
  </w:num>
  <w:num w:numId="12">
    <w:abstractNumId w:val="3"/>
  </w:num>
  <w:num w:numId="13">
    <w:abstractNumId w:val="14"/>
  </w:num>
  <w:num w:numId="14">
    <w:abstractNumId w:val="17"/>
  </w:num>
  <w:num w:numId="15">
    <w:abstractNumId w:val="0"/>
  </w:num>
  <w:num w:numId="16">
    <w:abstractNumId w:val="15"/>
  </w:num>
  <w:num w:numId="17">
    <w:abstractNumId w:val="19"/>
  </w:num>
  <w:num w:numId="18">
    <w:abstractNumId w:val="4"/>
  </w:num>
  <w:num w:numId="19">
    <w:abstractNumId w:val="5"/>
  </w:num>
  <w:num w:numId="20">
    <w:abstractNumId w:val="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4B"/>
    <w:rsid w:val="00000AA3"/>
    <w:rsid w:val="0007190B"/>
    <w:rsid w:val="000805E7"/>
    <w:rsid w:val="00090FBC"/>
    <w:rsid w:val="0009384D"/>
    <w:rsid w:val="000B3024"/>
    <w:rsid w:val="000D4133"/>
    <w:rsid w:val="000E6D94"/>
    <w:rsid w:val="000F5291"/>
    <w:rsid w:val="000F5D8F"/>
    <w:rsid w:val="000F7953"/>
    <w:rsid w:val="00107C27"/>
    <w:rsid w:val="001343F9"/>
    <w:rsid w:val="0014234F"/>
    <w:rsid w:val="00150135"/>
    <w:rsid w:val="00164456"/>
    <w:rsid w:val="001853C3"/>
    <w:rsid w:val="001F19BE"/>
    <w:rsid w:val="00235F08"/>
    <w:rsid w:val="00247837"/>
    <w:rsid w:val="002B4459"/>
    <w:rsid w:val="002C0B31"/>
    <w:rsid w:val="002E7046"/>
    <w:rsid w:val="003016E9"/>
    <w:rsid w:val="00310018"/>
    <w:rsid w:val="00322AB7"/>
    <w:rsid w:val="00356597"/>
    <w:rsid w:val="003D2E9D"/>
    <w:rsid w:val="0040597E"/>
    <w:rsid w:val="00413BCC"/>
    <w:rsid w:val="004368AA"/>
    <w:rsid w:val="00496871"/>
    <w:rsid w:val="004B46C6"/>
    <w:rsid w:val="004C5758"/>
    <w:rsid w:val="004D291A"/>
    <w:rsid w:val="004E0B6F"/>
    <w:rsid w:val="004E6B16"/>
    <w:rsid w:val="005036CF"/>
    <w:rsid w:val="005707F7"/>
    <w:rsid w:val="005A048B"/>
    <w:rsid w:val="005A7F24"/>
    <w:rsid w:val="005D134B"/>
    <w:rsid w:val="00653CA9"/>
    <w:rsid w:val="00661183"/>
    <w:rsid w:val="00690B22"/>
    <w:rsid w:val="006C1F34"/>
    <w:rsid w:val="006D6914"/>
    <w:rsid w:val="006E0365"/>
    <w:rsid w:val="0070575D"/>
    <w:rsid w:val="0073515E"/>
    <w:rsid w:val="00744AF1"/>
    <w:rsid w:val="00771C35"/>
    <w:rsid w:val="007D27B1"/>
    <w:rsid w:val="007F6960"/>
    <w:rsid w:val="008421EF"/>
    <w:rsid w:val="00856BAE"/>
    <w:rsid w:val="00876218"/>
    <w:rsid w:val="008A2364"/>
    <w:rsid w:val="008B2C1A"/>
    <w:rsid w:val="008B5A96"/>
    <w:rsid w:val="00914CE3"/>
    <w:rsid w:val="0096414D"/>
    <w:rsid w:val="009A07D6"/>
    <w:rsid w:val="009C2A4D"/>
    <w:rsid w:val="009C632A"/>
    <w:rsid w:val="00A25041"/>
    <w:rsid w:val="00A66E72"/>
    <w:rsid w:val="00A93B5E"/>
    <w:rsid w:val="00AE0A7E"/>
    <w:rsid w:val="00AE4DEF"/>
    <w:rsid w:val="00AF5C0F"/>
    <w:rsid w:val="00B0046B"/>
    <w:rsid w:val="00B02016"/>
    <w:rsid w:val="00B418D8"/>
    <w:rsid w:val="00BE1F1E"/>
    <w:rsid w:val="00BF1BCB"/>
    <w:rsid w:val="00BF60A8"/>
    <w:rsid w:val="00C06D7F"/>
    <w:rsid w:val="00C1255E"/>
    <w:rsid w:val="00C23294"/>
    <w:rsid w:val="00C27DC4"/>
    <w:rsid w:val="00C7618E"/>
    <w:rsid w:val="00C82100"/>
    <w:rsid w:val="00C94E50"/>
    <w:rsid w:val="00C96608"/>
    <w:rsid w:val="00CA17B7"/>
    <w:rsid w:val="00CD004F"/>
    <w:rsid w:val="00D07EEF"/>
    <w:rsid w:val="00D359F3"/>
    <w:rsid w:val="00D41A3A"/>
    <w:rsid w:val="00D8398B"/>
    <w:rsid w:val="00D848BD"/>
    <w:rsid w:val="00D84FB3"/>
    <w:rsid w:val="00D85A02"/>
    <w:rsid w:val="00D90223"/>
    <w:rsid w:val="00DA5FB6"/>
    <w:rsid w:val="00DB5844"/>
    <w:rsid w:val="00DE5897"/>
    <w:rsid w:val="00DF4086"/>
    <w:rsid w:val="00E11E38"/>
    <w:rsid w:val="00E14AA8"/>
    <w:rsid w:val="00E23A97"/>
    <w:rsid w:val="00E3067C"/>
    <w:rsid w:val="00E83E47"/>
    <w:rsid w:val="00E87796"/>
    <w:rsid w:val="00E935B4"/>
    <w:rsid w:val="00E94ABE"/>
    <w:rsid w:val="00EA79BD"/>
    <w:rsid w:val="00EE02CB"/>
    <w:rsid w:val="00F050D2"/>
    <w:rsid w:val="00F2301D"/>
    <w:rsid w:val="00F679D9"/>
    <w:rsid w:val="00F9717F"/>
    <w:rsid w:val="00FC26DC"/>
    <w:rsid w:val="00FC575B"/>
    <w:rsid w:val="00FD4F0F"/>
    <w:rsid w:val="00FD6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522FE97"/>
  <w15:chartTrackingRefBased/>
  <w15:docId w15:val="{F38DCBDE-4940-447E-8F51-B489ED7C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F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34B"/>
    <w:pPr>
      <w:tabs>
        <w:tab w:val="center" w:pos="4252"/>
        <w:tab w:val="right" w:pos="8504"/>
      </w:tabs>
      <w:snapToGrid w:val="0"/>
    </w:pPr>
  </w:style>
  <w:style w:type="character" w:customStyle="1" w:styleId="a4">
    <w:name w:val="ヘッダー (文字)"/>
    <w:basedOn w:val="a0"/>
    <w:link w:val="a3"/>
    <w:uiPriority w:val="99"/>
    <w:rsid w:val="005D134B"/>
  </w:style>
  <w:style w:type="paragraph" w:styleId="a5">
    <w:name w:val="footer"/>
    <w:basedOn w:val="a"/>
    <w:link w:val="a6"/>
    <w:uiPriority w:val="99"/>
    <w:unhideWhenUsed/>
    <w:rsid w:val="005D134B"/>
    <w:pPr>
      <w:tabs>
        <w:tab w:val="center" w:pos="4252"/>
        <w:tab w:val="right" w:pos="8504"/>
      </w:tabs>
      <w:snapToGrid w:val="0"/>
    </w:pPr>
  </w:style>
  <w:style w:type="character" w:customStyle="1" w:styleId="a6">
    <w:name w:val="フッター (文字)"/>
    <w:basedOn w:val="a0"/>
    <w:link w:val="a5"/>
    <w:uiPriority w:val="99"/>
    <w:rsid w:val="005D134B"/>
  </w:style>
  <w:style w:type="paragraph" w:styleId="a7">
    <w:name w:val="List Paragraph"/>
    <w:basedOn w:val="a"/>
    <w:uiPriority w:val="34"/>
    <w:qFormat/>
    <w:rsid w:val="005D134B"/>
    <w:pPr>
      <w:ind w:leftChars="400" w:left="840"/>
    </w:pPr>
  </w:style>
  <w:style w:type="table" w:styleId="a8">
    <w:name w:val="Table Grid"/>
    <w:basedOn w:val="a1"/>
    <w:uiPriority w:val="39"/>
    <w:rsid w:val="005D1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11E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1E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1069</Words>
  <Characters>6098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三田市</dc:creator>
  <cp:keywords/>
  <dc:description/>
  <cp:lastModifiedBy>S003682 三輪 三四郎</cp:lastModifiedBy>
  <cp:revision>9</cp:revision>
  <cp:lastPrinted>2026-05-15T01:58:00Z</cp:lastPrinted>
  <dcterms:created xsi:type="dcterms:W3CDTF">2026-05-08T04:18:00Z</dcterms:created>
  <dcterms:modified xsi:type="dcterms:W3CDTF">2026-05-15T07:52:00Z</dcterms:modified>
</cp:coreProperties>
</file>